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4"/>
        <w:gridCol w:w="1045"/>
        <w:gridCol w:w="4719"/>
      </w:tblGrid>
      <w:tr w:rsidR="000D79D7" w:rsidRPr="00292C0B" w14:paraId="3B426FBF" w14:textId="77777777" w:rsidTr="00BC1328">
        <w:trPr>
          <w:trHeight w:hRule="exact" w:val="863"/>
          <w:jc w:val="center"/>
        </w:trPr>
        <w:tc>
          <w:tcPr>
            <w:tcW w:w="4494" w:type="dxa"/>
          </w:tcPr>
          <w:p w14:paraId="1D0BD377" w14:textId="77777777" w:rsidR="000D79D7" w:rsidRPr="00292C0B" w:rsidRDefault="000D79D7" w:rsidP="005A0AEC">
            <w:pPr>
              <w:ind w:left="-460"/>
              <w:jc w:val="right"/>
            </w:pPr>
          </w:p>
        </w:tc>
        <w:tc>
          <w:tcPr>
            <w:tcW w:w="1043" w:type="dxa"/>
          </w:tcPr>
          <w:p w14:paraId="69BC3CE4" w14:textId="77777777" w:rsidR="000D79D7" w:rsidRPr="00292C0B" w:rsidRDefault="00B05088" w:rsidP="005A0AEC">
            <w:pPr>
              <w:jc w:val="right"/>
            </w:pPr>
            <w:r>
              <w:rPr>
                <w:noProof/>
                <w:sz w:val="24"/>
                <w:szCs w:val="24"/>
              </w:rPr>
              <w:pict w14:anchorId="3A553A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1.15pt;height:45.4pt;visibility:visible">
                  <v:imagedata r:id="rId5" o:title=""/>
                </v:shape>
              </w:pict>
            </w:r>
          </w:p>
        </w:tc>
        <w:tc>
          <w:tcPr>
            <w:tcW w:w="4719" w:type="dxa"/>
          </w:tcPr>
          <w:p w14:paraId="7578EDA9" w14:textId="77777777" w:rsidR="000D79D7" w:rsidRPr="00891C80" w:rsidRDefault="000D79D7" w:rsidP="005A0AEC">
            <w:pPr>
              <w:pStyle w:val="u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0D79D7" w:rsidRPr="00292C0B" w14:paraId="45D335AD" w14:textId="77777777" w:rsidTr="005A0AEC">
        <w:trPr>
          <w:trHeight w:hRule="exact" w:val="2286"/>
          <w:jc w:val="center"/>
        </w:trPr>
        <w:tc>
          <w:tcPr>
            <w:tcW w:w="10256" w:type="dxa"/>
            <w:gridSpan w:val="3"/>
          </w:tcPr>
          <w:p w14:paraId="7EC5B5E5" w14:textId="77777777" w:rsidR="001B7C49" w:rsidRPr="00BC1328" w:rsidRDefault="001B7C49" w:rsidP="001B7C49">
            <w:pPr>
              <w:widowControl w:val="0"/>
              <w:autoSpaceDE w:val="0"/>
              <w:autoSpaceDN w:val="0"/>
              <w:spacing w:before="20" w:after="0" w:line="240" w:lineRule="auto"/>
              <w:ind w:right="64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 xml:space="preserve">             </w:t>
            </w:r>
            <w:r w:rsidR="00BC1328">
              <w:rPr>
                <w:rFonts w:ascii="Times New Roman" w:hAnsi="Times New Roman"/>
                <w:sz w:val="16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6"/>
                <w:lang w:eastAsia="en-US"/>
              </w:rPr>
              <w:t xml:space="preserve"> </w:t>
            </w:r>
            <w:r w:rsidR="00BC1328" w:rsidRPr="00BC13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Общероссийский Профсоюз Образования</w:t>
            </w:r>
          </w:p>
          <w:p w14:paraId="01E00549" w14:textId="77777777" w:rsidR="001B7C49" w:rsidRPr="001B7C49" w:rsidRDefault="001B7C49" w:rsidP="001B7C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</w:pP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 xml:space="preserve">      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 xml:space="preserve"> 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 xml:space="preserve">  ПЕРВИЧНАЯ ПРОФСОЮЗНАЯ ОРГАНИЗАЦИЯ МУНИЦИПАЛЬНОГО</w:t>
            </w:r>
          </w:p>
          <w:p w14:paraId="0A377500" w14:textId="77777777" w:rsidR="001B7C49" w:rsidRPr="001B7C49" w:rsidRDefault="001B7C49" w:rsidP="001B7C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4"/>
                <w:szCs w:val="24"/>
                <w:lang w:eastAsia="en-US" w:bidi="en-US"/>
              </w:rPr>
            </w:pP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БЮДЖЕТНОГО ДОШКОЛЬНОГО ОБРАЗОВАТЕЛЬНОГО УЧРЕЖДЕНИЯ ДЕТСКОГО САДА №64 ГОРОДА СТАВРОПОЛЯ</w:t>
            </w:r>
            <w:r w:rsidRPr="001B7C4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spacing w:val="-8"/>
                <w:kern w:val="3"/>
                <w:sz w:val="24"/>
                <w:szCs w:val="24"/>
                <w:lang w:eastAsia="en-US" w:bidi="en-US"/>
              </w:rPr>
              <w:t xml:space="preserve">ПРОФЕССИОНАЛЬНОГО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СОЮЗА</w:t>
            </w:r>
            <w:r w:rsidRPr="001B7C49">
              <w:rPr>
                <w:rFonts w:ascii="Times New Roman" w:eastAsia="Andale Sans UI" w:hAnsi="Times New Roman" w:cs="Tahoma"/>
                <w:b/>
                <w:spacing w:val="-52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РАБОТНИКОВ</w:t>
            </w:r>
            <w:r w:rsidRPr="001B7C49">
              <w:rPr>
                <w:rFonts w:ascii="Times New Roman" w:eastAsia="Andale Sans UI" w:hAnsi="Times New Roman" w:cs="Tahoma"/>
                <w:b/>
                <w:spacing w:val="-3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НАРОДНОГО</w:t>
            </w:r>
            <w:r w:rsidRPr="001B7C49">
              <w:rPr>
                <w:rFonts w:ascii="Times New Roman" w:eastAsia="Andale Sans UI" w:hAnsi="Times New Roman" w:cs="Tahoma"/>
                <w:b/>
                <w:spacing w:val="-2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ОБРАЗОВАНИЯ</w:t>
            </w:r>
            <w:r w:rsidRPr="001B7C49">
              <w:rPr>
                <w:rFonts w:ascii="Times New Roman" w:eastAsia="Andale Sans UI" w:hAnsi="Times New Roman" w:cs="Tahoma"/>
                <w:b/>
                <w:spacing w:val="-2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И</w:t>
            </w:r>
            <w:r w:rsidRPr="001B7C49">
              <w:rPr>
                <w:rFonts w:ascii="Times New Roman" w:eastAsia="Andale Sans UI" w:hAnsi="Times New Roman" w:cs="Tahoma"/>
                <w:b/>
                <w:spacing w:val="-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НАУКИ</w:t>
            </w:r>
            <w:r w:rsidRPr="001B7C49">
              <w:rPr>
                <w:rFonts w:ascii="Times New Roman" w:eastAsia="Andale Sans UI" w:hAnsi="Times New Roman" w:cs="Tahoma"/>
                <w:b/>
                <w:spacing w:val="-2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РОССИЙСКОЙ</w:t>
            </w:r>
            <w:r w:rsidRPr="001B7C49">
              <w:rPr>
                <w:rFonts w:ascii="Times New Roman" w:eastAsia="Andale Sans UI" w:hAnsi="Times New Roman" w:cs="Tahoma"/>
                <w:b/>
                <w:spacing w:val="-2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B7C4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ФЕДЕРАЦИИ</w:t>
            </w:r>
          </w:p>
          <w:p w14:paraId="0C902C50" w14:textId="77777777" w:rsidR="001B7C49" w:rsidRPr="001B7C49" w:rsidRDefault="001B7C49" w:rsidP="001B7C49">
            <w:pPr>
              <w:widowControl w:val="0"/>
              <w:autoSpaceDE w:val="0"/>
              <w:autoSpaceDN w:val="0"/>
              <w:spacing w:after="0" w:line="182" w:lineRule="exact"/>
              <w:ind w:left="638" w:right="641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1B7C49">
              <w:rPr>
                <w:rFonts w:ascii="Times New Roman" w:hAnsi="Times New Roman"/>
                <w:sz w:val="16"/>
                <w:lang w:eastAsia="en-US"/>
              </w:rPr>
              <w:t>(ППО</w:t>
            </w:r>
            <w:r w:rsidRPr="001B7C49">
              <w:rPr>
                <w:rFonts w:ascii="Times New Roman" w:hAnsi="Times New Roman"/>
                <w:spacing w:val="-6"/>
                <w:sz w:val="16"/>
                <w:lang w:eastAsia="en-US"/>
              </w:rPr>
              <w:t xml:space="preserve"> </w:t>
            </w:r>
            <w:r w:rsidRPr="001B7C49">
              <w:rPr>
                <w:rFonts w:ascii="Times New Roman" w:hAnsi="Times New Roman"/>
                <w:sz w:val="16"/>
                <w:lang w:eastAsia="en-US"/>
              </w:rPr>
              <w:t>МБДОУ д/с №64</w:t>
            </w:r>
            <w:r w:rsidRPr="001B7C49">
              <w:rPr>
                <w:rFonts w:ascii="Times New Roman" w:hAnsi="Times New Roman"/>
                <w:spacing w:val="-6"/>
                <w:sz w:val="16"/>
                <w:lang w:eastAsia="en-US"/>
              </w:rPr>
              <w:t xml:space="preserve"> </w:t>
            </w:r>
            <w:r w:rsidRPr="001B7C49">
              <w:rPr>
                <w:rFonts w:ascii="Times New Roman" w:hAnsi="Times New Roman"/>
                <w:sz w:val="16"/>
                <w:lang w:eastAsia="en-US"/>
              </w:rPr>
              <w:t>ОБЩЕРОССИЙСКОГО</w:t>
            </w:r>
            <w:r w:rsidRPr="001B7C49">
              <w:rPr>
                <w:rFonts w:ascii="Times New Roman" w:hAnsi="Times New Roman"/>
                <w:spacing w:val="-7"/>
                <w:sz w:val="16"/>
                <w:lang w:eastAsia="en-US"/>
              </w:rPr>
              <w:t xml:space="preserve"> </w:t>
            </w:r>
            <w:r w:rsidRPr="001B7C49">
              <w:rPr>
                <w:rFonts w:ascii="Times New Roman" w:hAnsi="Times New Roman"/>
                <w:sz w:val="16"/>
                <w:lang w:eastAsia="en-US"/>
              </w:rPr>
              <w:t>ПРОФСОЮЗА</w:t>
            </w:r>
            <w:r w:rsidRPr="001B7C49">
              <w:rPr>
                <w:rFonts w:ascii="Times New Roman" w:hAnsi="Times New Roman"/>
                <w:spacing w:val="-6"/>
                <w:sz w:val="16"/>
                <w:lang w:eastAsia="en-US"/>
              </w:rPr>
              <w:t xml:space="preserve"> </w:t>
            </w:r>
            <w:r w:rsidRPr="001B7C49">
              <w:rPr>
                <w:rFonts w:ascii="Times New Roman" w:hAnsi="Times New Roman"/>
                <w:sz w:val="16"/>
                <w:lang w:eastAsia="en-US"/>
              </w:rPr>
              <w:t>ОБРАЗОВАНИЯ)</w:t>
            </w:r>
          </w:p>
          <w:p w14:paraId="1200C316" w14:textId="77777777" w:rsidR="001B7C49" w:rsidRPr="001B7C49" w:rsidRDefault="001B7C49" w:rsidP="001B7C49">
            <w:pPr>
              <w:numPr>
                <w:ilvl w:val="7"/>
                <w:numId w:val="0"/>
              </w:numPr>
              <w:tabs>
                <w:tab w:val="num" w:pos="0"/>
              </w:tabs>
              <w:spacing w:after="0" w:line="240" w:lineRule="auto"/>
              <w:ind w:firstLine="709"/>
              <w:jc w:val="center"/>
              <w:outlineLvl w:val="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248D8E5" w14:textId="77777777" w:rsidR="000D79D7" w:rsidRPr="001B7C49" w:rsidRDefault="000D79D7" w:rsidP="001B7C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FB59B16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750B8949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569E9DBE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1E167557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5EA052FC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479C7938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58E333DB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1F494296" w14:textId="77777777" w:rsidR="000D79D7" w:rsidRPr="0040760B" w:rsidRDefault="000D79D7" w:rsidP="0040760B">
            <w:pPr>
              <w:jc w:val="center"/>
              <w:rPr>
                <w:rFonts w:ascii="Times New Roman" w:hAnsi="Times New Roman"/>
                <w:b/>
              </w:rPr>
            </w:pPr>
          </w:p>
          <w:p w14:paraId="588C28CA" w14:textId="77777777" w:rsidR="000D79D7" w:rsidRPr="0040760B" w:rsidRDefault="000D79D7" w:rsidP="00407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05C559" w14:textId="77777777" w:rsidR="000D79D7" w:rsidRPr="0040760B" w:rsidRDefault="000D79D7" w:rsidP="00407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760B">
              <w:rPr>
                <w:rFonts w:ascii="Times New Roman" w:hAnsi="Times New Roman"/>
                <w:b/>
                <w:bCs/>
              </w:rPr>
              <w:t>ОТЧЁТНО-ВЫБОРНОЕ СОБРАНИЕ</w:t>
            </w:r>
          </w:p>
          <w:p w14:paraId="3C709364" w14:textId="77777777" w:rsidR="000D79D7" w:rsidRPr="0040760B" w:rsidRDefault="000D79D7" w:rsidP="00407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60B">
              <w:rPr>
                <w:rFonts w:ascii="Times New Roman" w:hAnsi="Times New Roman"/>
                <w:b/>
              </w:rPr>
              <w:t>ПОСТАНОВЛЕНИЕ</w:t>
            </w:r>
          </w:p>
        </w:tc>
      </w:tr>
    </w:tbl>
    <w:p w14:paraId="52BEF93A" w14:textId="77777777" w:rsidR="000D79D7" w:rsidRDefault="000D79D7" w:rsidP="00DB0176">
      <w:pPr>
        <w:spacing w:after="0" w:line="240" w:lineRule="auto"/>
        <w:jc w:val="center"/>
        <w:rPr>
          <w:rFonts w:ascii="Times New Roman" w:hAnsi="Times New Roman"/>
        </w:rPr>
      </w:pPr>
    </w:p>
    <w:p w14:paraId="036BF593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5FB8B129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4B716AE7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591F072B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1662E200" w14:textId="77777777" w:rsidR="000D79D7" w:rsidRPr="00982989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6A84EA9F" w14:textId="77777777" w:rsidR="000D79D7" w:rsidRPr="00982989" w:rsidRDefault="000D79D7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ОТЧЕТ О ПРОДЕЛАННОЙ РАБОТЕ</w:t>
      </w:r>
    </w:p>
    <w:p w14:paraId="0829C0B0" w14:textId="77777777" w:rsidR="000D79D7" w:rsidRPr="00982989" w:rsidRDefault="006357A2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ПЕРВИЧНОЙ </w:t>
      </w:r>
      <w:r w:rsidR="000D79D7" w:rsidRPr="00982989">
        <w:rPr>
          <w:rFonts w:ascii="Times New Roman" w:hAnsi="Times New Roman"/>
          <w:b/>
          <w:sz w:val="28"/>
          <w:szCs w:val="28"/>
        </w:rPr>
        <w:t xml:space="preserve">ПРОФСОЮЗНОЙ ОРГАНИЗАЦИИ </w:t>
      </w:r>
    </w:p>
    <w:p w14:paraId="44D1DB22" w14:textId="77777777" w:rsidR="000D79D7" w:rsidRPr="00982989" w:rsidRDefault="000D79D7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МБДОУ д/с №64</w:t>
      </w:r>
    </w:p>
    <w:p w14:paraId="41D06DDC" w14:textId="77777777" w:rsidR="000D79D7" w:rsidRPr="00982989" w:rsidRDefault="006357A2" w:rsidP="00DB01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период с 02февраля 2022</w:t>
      </w:r>
      <w:r w:rsidR="000D79D7">
        <w:rPr>
          <w:rFonts w:ascii="Times New Roman" w:hAnsi="Times New Roman"/>
          <w:b/>
          <w:i/>
          <w:sz w:val="28"/>
          <w:szCs w:val="28"/>
        </w:rPr>
        <w:t xml:space="preserve"> года по </w:t>
      </w:r>
      <w:r w:rsidR="000D79D7" w:rsidRPr="000B7761">
        <w:rPr>
          <w:rFonts w:ascii="Times New Roman" w:hAnsi="Times New Roman"/>
          <w:b/>
          <w:i/>
          <w:sz w:val="28"/>
          <w:szCs w:val="28"/>
        </w:rPr>
        <w:t>01 февраля</w:t>
      </w:r>
      <w:r>
        <w:rPr>
          <w:rFonts w:ascii="Times New Roman" w:hAnsi="Times New Roman"/>
          <w:b/>
          <w:i/>
          <w:sz w:val="28"/>
          <w:szCs w:val="28"/>
        </w:rPr>
        <w:t xml:space="preserve"> 2024</w:t>
      </w:r>
      <w:r w:rsidR="000D79D7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741367D6" w14:textId="77777777" w:rsidR="000D79D7" w:rsidRPr="00982989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2783718F" w14:textId="77777777" w:rsidR="000D79D7" w:rsidRPr="00982989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78A83551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6812515F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21C8878D" w14:textId="77777777" w:rsidR="000D79D7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2504DE20" w14:textId="77777777" w:rsidR="000D79D7" w:rsidRPr="00982989" w:rsidRDefault="006357A2" w:rsidP="00DB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D79D7" w:rsidRPr="00982989">
        <w:rPr>
          <w:rFonts w:ascii="Times New Roman" w:hAnsi="Times New Roman"/>
          <w:sz w:val="28"/>
          <w:szCs w:val="28"/>
        </w:rPr>
        <w:t xml:space="preserve"> Составила: председатель </w:t>
      </w:r>
    </w:p>
    <w:p w14:paraId="46CA4A6A" w14:textId="77777777" w:rsidR="000D79D7" w:rsidRDefault="000D79D7" w:rsidP="00DB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357A2">
        <w:rPr>
          <w:rFonts w:ascii="Times New Roman" w:hAnsi="Times New Roman"/>
          <w:sz w:val="28"/>
          <w:szCs w:val="28"/>
        </w:rPr>
        <w:t xml:space="preserve">первичной </w:t>
      </w:r>
      <w:r w:rsidRPr="00982989">
        <w:rPr>
          <w:rFonts w:ascii="Times New Roman" w:hAnsi="Times New Roman"/>
          <w:sz w:val="28"/>
          <w:szCs w:val="28"/>
        </w:rPr>
        <w:t>про</w:t>
      </w:r>
      <w:r w:rsidR="006357A2">
        <w:rPr>
          <w:rFonts w:ascii="Times New Roman" w:hAnsi="Times New Roman"/>
          <w:sz w:val="28"/>
          <w:szCs w:val="28"/>
        </w:rPr>
        <w:t xml:space="preserve">фсоюзной организации </w:t>
      </w:r>
    </w:p>
    <w:p w14:paraId="5995A7B6" w14:textId="77777777" w:rsidR="006357A2" w:rsidRPr="00982989" w:rsidRDefault="006357A2" w:rsidP="00DB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Сазонова Е.Н.</w:t>
      </w:r>
    </w:p>
    <w:p w14:paraId="5D4FDDD6" w14:textId="77777777" w:rsidR="000D79D7" w:rsidRPr="00982989" w:rsidRDefault="000D79D7" w:rsidP="00982989">
      <w:pPr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5BFE4A16" w14:textId="77777777" w:rsidR="000D79D7" w:rsidRPr="00982989" w:rsidRDefault="000D79D7" w:rsidP="00982989">
      <w:pPr>
        <w:rPr>
          <w:rFonts w:ascii="Times New Roman" w:hAnsi="Times New Roman"/>
          <w:sz w:val="28"/>
          <w:szCs w:val="28"/>
        </w:rPr>
      </w:pPr>
    </w:p>
    <w:p w14:paraId="456D04AF" w14:textId="77777777" w:rsidR="000D79D7" w:rsidRPr="00982989" w:rsidRDefault="000D79D7" w:rsidP="00982989">
      <w:pPr>
        <w:rPr>
          <w:rFonts w:ascii="Times New Roman" w:hAnsi="Times New Roman"/>
          <w:sz w:val="28"/>
          <w:szCs w:val="28"/>
        </w:rPr>
      </w:pPr>
    </w:p>
    <w:p w14:paraId="02598D7D" w14:textId="77777777" w:rsidR="000D79D7" w:rsidRPr="00982989" w:rsidRDefault="000D79D7" w:rsidP="00982989">
      <w:pPr>
        <w:jc w:val="center"/>
        <w:rPr>
          <w:rFonts w:ascii="Times New Roman" w:hAnsi="Times New Roman"/>
          <w:sz w:val="28"/>
          <w:szCs w:val="28"/>
        </w:rPr>
      </w:pPr>
    </w:p>
    <w:p w14:paraId="409594B4" w14:textId="77777777" w:rsidR="000D79D7" w:rsidRPr="00982989" w:rsidRDefault="006357A2" w:rsidP="006357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г. Ставрополь, 2024</w:t>
      </w:r>
    </w:p>
    <w:p w14:paraId="4576A23F" w14:textId="77777777" w:rsidR="000D79D7" w:rsidRPr="00982989" w:rsidRDefault="000D79D7" w:rsidP="00382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lastRenderedPageBreak/>
        <w:t>Первичная профсоюзная организация является структурным звеном - организации</w:t>
      </w:r>
      <w:r w:rsidRPr="00931014">
        <w:rPr>
          <w:sz w:val="28"/>
          <w:szCs w:val="28"/>
        </w:rPr>
        <w:t xml:space="preserve"> </w:t>
      </w:r>
      <w:r w:rsidR="004A734B">
        <w:rPr>
          <w:rFonts w:ascii="Times New Roman" w:hAnsi="Times New Roman"/>
          <w:sz w:val="28"/>
          <w:szCs w:val="28"/>
        </w:rPr>
        <w:t>Общероссийского профсоюза</w:t>
      </w:r>
      <w:r w:rsidRPr="00931014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Федерации.</w:t>
      </w:r>
      <w:r w:rsidRPr="00982989">
        <w:rPr>
          <w:rFonts w:ascii="Times New Roman" w:hAnsi="Times New Roman"/>
          <w:sz w:val="28"/>
          <w:szCs w:val="28"/>
        </w:rPr>
        <w:t xml:space="preserve"> В своей деятельности первичная профсоюзная организация руководствуется Уста</w:t>
      </w:r>
      <w:r>
        <w:rPr>
          <w:rFonts w:ascii="Times New Roman" w:hAnsi="Times New Roman"/>
          <w:sz w:val="28"/>
          <w:szCs w:val="28"/>
        </w:rPr>
        <w:t>вом П</w:t>
      </w:r>
      <w:r w:rsidRPr="00982989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982989">
        <w:rPr>
          <w:rFonts w:ascii="Times New Roman" w:hAnsi="Times New Roman"/>
          <w:sz w:val="28"/>
          <w:szCs w:val="28"/>
        </w:rPr>
        <w:t xml:space="preserve">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14:paraId="733B2818" w14:textId="77777777" w:rsidR="000D79D7" w:rsidRPr="00982989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  <w:r>
        <w:rPr>
          <w:rFonts w:ascii="Times New Roman" w:hAnsi="Times New Roman"/>
          <w:sz w:val="28"/>
          <w:szCs w:val="28"/>
        </w:rPr>
        <w:t>Профком на принципах социального партнерства осуществляет представительство в составе комиссий и рабочих групп, участвующих в управлении образовательным учреждением через учёт мнения профсоюзного комитета при принятии нормативных актов, вносит предложения, направленные на расширение трудовых прав и социальных гарантий работников, повышения их качества жизни.</w:t>
      </w:r>
    </w:p>
    <w:p w14:paraId="3F7E1F6C" w14:textId="77777777" w:rsidR="000D79D7" w:rsidRPr="00982989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Работа профсоюзного комитета</w:t>
      </w:r>
      <w:r>
        <w:rPr>
          <w:rFonts w:ascii="Times New Roman" w:hAnsi="Times New Roman"/>
          <w:sz w:val="28"/>
          <w:szCs w:val="28"/>
        </w:rPr>
        <w:t xml:space="preserve"> МБДОУ д/с №64</w:t>
      </w:r>
      <w:r w:rsidRPr="00982989">
        <w:rPr>
          <w:rFonts w:ascii="Times New Roman" w:hAnsi="Times New Roman"/>
          <w:sz w:val="28"/>
          <w:szCs w:val="28"/>
        </w:rPr>
        <w:t xml:space="preserve"> была направлена на:</w:t>
      </w:r>
    </w:p>
    <w:p w14:paraId="64885211" w14:textId="77777777" w:rsidR="000D79D7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7D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реализацию защитной функции Профсоюза и работу</w:t>
      </w:r>
      <w:r w:rsidRPr="00500C56">
        <w:rPr>
          <w:rFonts w:ascii="Times New Roman" w:hAnsi="Times New Roman"/>
          <w:sz w:val="28"/>
          <w:szCs w:val="28"/>
        </w:rPr>
        <w:t xml:space="preserve"> профсоюзного комитета по представительству и защите трудовых, социально-экономических прав и интересов </w:t>
      </w:r>
      <w:r w:rsidRPr="00982989">
        <w:rPr>
          <w:rFonts w:ascii="Times New Roman" w:hAnsi="Times New Roman"/>
          <w:sz w:val="28"/>
          <w:szCs w:val="28"/>
        </w:rPr>
        <w:t>каждого члена профсоюза;</w:t>
      </w:r>
    </w:p>
    <w:p w14:paraId="5CC13C3A" w14:textId="77777777" w:rsidR="000D79D7" w:rsidRPr="00E20DBF" w:rsidRDefault="000D79D7" w:rsidP="00E20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7D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DBF">
        <w:rPr>
          <w:rFonts w:ascii="Times New Roman" w:hAnsi="Times New Roman"/>
          <w:sz w:val="28"/>
          <w:szCs w:val="28"/>
        </w:rPr>
        <w:t>выполнение условий коллективного договора и отраслевого соглашения</w:t>
      </w:r>
      <w:r>
        <w:rPr>
          <w:rFonts w:ascii="Times New Roman" w:hAnsi="Times New Roman"/>
          <w:sz w:val="28"/>
          <w:szCs w:val="28"/>
        </w:rPr>
        <w:t>, совершенствование</w:t>
      </w:r>
      <w:r w:rsidRPr="00E20DBF">
        <w:rPr>
          <w:rFonts w:ascii="Times New Roman" w:hAnsi="Times New Roman"/>
          <w:sz w:val="28"/>
          <w:szCs w:val="28"/>
        </w:rPr>
        <w:t xml:space="preserve"> социального партнёрства</w:t>
      </w:r>
      <w:r>
        <w:rPr>
          <w:rFonts w:ascii="Times New Roman" w:hAnsi="Times New Roman"/>
          <w:sz w:val="28"/>
          <w:szCs w:val="28"/>
        </w:rPr>
        <w:t>;</w:t>
      </w:r>
    </w:p>
    <w:p w14:paraId="7C30660B" w14:textId="77777777" w:rsidR="000D79D7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777DE">
        <w:rPr>
          <w:rFonts w:ascii="Times New Roman" w:hAnsi="Times New Roman"/>
          <w:sz w:val="28"/>
          <w:szCs w:val="28"/>
        </w:rPr>
        <w:t>работу по всем направлениям деятел</w:t>
      </w:r>
      <w:r>
        <w:rPr>
          <w:rFonts w:ascii="Times New Roman" w:hAnsi="Times New Roman"/>
          <w:sz w:val="28"/>
          <w:szCs w:val="28"/>
        </w:rPr>
        <w:t>ьности профсоюзной организации: внутрисоюзную, информационную, финансовую, организационно-массовую работу;</w:t>
      </w:r>
    </w:p>
    <w:p w14:paraId="67C7A031" w14:textId="77777777" w:rsidR="000D79D7" w:rsidRPr="00AE4A2D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по оказанию материальной поддержки членам профсоюза, оказавшимся в</w:t>
      </w:r>
      <w:r w:rsidR="004A734B">
        <w:rPr>
          <w:rFonts w:ascii="Times New Roman" w:hAnsi="Times New Roman"/>
          <w:sz w:val="28"/>
          <w:szCs w:val="28"/>
        </w:rPr>
        <w:t xml:space="preserve"> трудной жизненной ситуации.</w:t>
      </w:r>
    </w:p>
    <w:p w14:paraId="70595CBA" w14:textId="77777777" w:rsidR="000D79D7" w:rsidRDefault="000D79D7" w:rsidP="00777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7DE">
        <w:rPr>
          <w:rFonts w:ascii="Times New Roman" w:hAnsi="Times New Roman"/>
          <w:sz w:val="28"/>
          <w:szCs w:val="28"/>
        </w:rPr>
        <w:t>контроль за созданием безопасных условий труда, состояние</w:t>
      </w:r>
      <w:r>
        <w:rPr>
          <w:rFonts w:ascii="Times New Roman" w:hAnsi="Times New Roman"/>
          <w:sz w:val="28"/>
          <w:szCs w:val="28"/>
        </w:rPr>
        <w:t>м</w:t>
      </w:r>
      <w:r w:rsidRPr="007777DE">
        <w:rPr>
          <w:rFonts w:ascii="Times New Roman" w:hAnsi="Times New Roman"/>
          <w:sz w:val="28"/>
          <w:szCs w:val="28"/>
        </w:rPr>
        <w:t xml:space="preserve"> исполнительской дисциплины</w:t>
      </w:r>
      <w:r>
        <w:rPr>
          <w:rFonts w:ascii="Times New Roman" w:hAnsi="Times New Roman"/>
          <w:sz w:val="28"/>
          <w:szCs w:val="28"/>
        </w:rPr>
        <w:t>;</w:t>
      </w:r>
    </w:p>
    <w:p w14:paraId="2F473F1C" w14:textId="77777777" w:rsidR="000D79D7" w:rsidRPr="00982989" w:rsidRDefault="000D79D7" w:rsidP="00777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2989">
        <w:rPr>
          <w:rFonts w:ascii="Times New Roman" w:hAnsi="Times New Roman"/>
          <w:sz w:val="28"/>
          <w:szCs w:val="28"/>
        </w:rPr>
        <w:t>создание хороших условий труда и отдыха членов профсоюза, чтобы каждый чувствовал себя частью сплоченной организации.</w:t>
      </w:r>
    </w:p>
    <w:p w14:paraId="5B4CF29B" w14:textId="77777777" w:rsidR="000D79D7" w:rsidRPr="000E3326" w:rsidRDefault="000D79D7" w:rsidP="000E3326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 договор, который заключен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989">
        <w:rPr>
          <w:rFonts w:ascii="Times New Roman" w:hAnsi="Times New Roman"/>
          <w:sz w:val="28"/>
          <w:szCs w:val="28"/>
        </w:rPr>
        <w:t xml:space="preserve">между администрацией МБДОУ д/с №64 в лице заведующей – Егазаровой Е.Е. и членами профсоюза в лице его председателя </w:t>
      </w:r>
      <w:proofErr w:type="spellStart"/>
      <w:r w:rsidRPr="00982989">
        <w:rPr>
          <w:rFonts w:ascii="Times New Roman" w:hAnsi="Times New Roman"/>
          <w:sz w:val="28"/>
          <w:szCs w:val="28"/>
        </w:rPr>
        <w:t>Слука</w:t>
      </w:r>
      <w:proofErr w:type="spellEnd"/>
      <w:r w:rsidRPr="00982989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(в июне 2021 года было заключено </w:t>
      </w:r>
      <w:r w:rsidRPr="000E3326">
        <w:rPr>
          <w:rFonts w:ascii="Times New Roman" w:hAnsi="Times New Roman"/>
          <w:bCs/>
          <w:sz w:val="28"/>
          <w:szCs w:val="28"/>
        </w:rPr>
        <w:t>Соглашение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3326">
        <w:rPr>
          <w:rFonts w:ascii="Times New Roman" w:hAnsi="Times New Roman"/>
          <w:bCs/>
          <w:sz w:val="28"/>
          <w:szCs w:val="28"/>
        </w:rPr>
        <w:t>о продлении срока 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3326">
        <w:rPr>
          <w:rFonts w:ascii="Times New Roman" w:hAnsi="Times New Roman"/>
          <w:bCs/>
          <w:sz w:val="28"/>
          <w:szCs w:val="28"/>
        </w:rPr>
        <w:t>коллективного договора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</w:t>
      </w:r>
      <w:r w:rsidRPr="000E3326">
        <w:rPr>
          <w:rFonts w:ascii="Times New Roman" w:hAnsi="Times New Roman"/>
          <w:bCs/>
          <w:sz w:val="28"/>
          <w:szCs w:val="28"/>
        </w:rPr>
        <w:t>ДОШКОЛЬН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ОБРАЗОВАТЕЛЬНОГО УЧРЕЖДЕНИЯ </w:t>
      </w:r>
      <w:r w:rsidRPr="000E3326">
        <w:rPr>
          <w:rFonts w:ascii="Times New Roman" w:hAnsi="Times New Roman"/>
          <w:sz w:val="28"/>
          <w:szCs w:val="28"/>
        </w:rPr>
        <w:t>детского сада комбинированного вида № </w:t>
      </w:r>
      <w:r>
        <w:rPr>
          <w:rFonts w:ascii="Times New Roman" w:hAnsi="Times New Roman"/>
          <w:sz w:val="28"/>
          <w:szCs w:val="28"/>
        </w:rPr>
        <w:t xml:space="preserve">64 города Ставрополя </w:t>
      </w:r>
      <w:r w:rsidRPr="000E3326">
        <w:rPr>
          <w:rFonts w:ascii="Times New Roman" w:hAnsi="Times New Roman"/>
          <w:sz w:val="28"/>
          <w:szCs w:val="28"/>
        </w:rPr>
        <w:t>сроком на три года</w:t>
      </w:r>
      <w:r w:rsidRPr="000E332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E3326">
        <w:rPr>
          <w:rFonts w:ascii="Times New Roman" w:hAnsi="Times New Roman"/>
          <w:sz w:val="28"/>
          <w:szCs w:val="28"/>
        </w:rPr>
        <w:t>с 22 июня 2021 года  до 22 июня  2024 года</w:t>
      </w:r>
      <w:r>
        <w:rPr>
          <w:rFonts w:ascii="Times New Roman" w:hAnsi="Times New Roman"/>
          <w:sz w:val="28"/>
          <w:szCs w:val="28"/>
        </w:rPr>
        <w:t>).</w:t>
      </w:r>
    </w:p>
    <w:p w14:paraId="3204118E" w14:textId="77777777" w:rsidR="000D79D7" w:rsidRPr="00982989" w:rsidRDefault="000D79D7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Коллективный договор защищает экономические интересы работников, обеспечивает работникам социальные гарантии. </w:t>
      </w:r>
    </w:p>
    <w:p w14:paraId="612247FB" w14:textId="7DF82233" w:rsidR="000D79D7" w:rsidRPr="00A366FE" w:rsidRDefault="00BB536E" w:rsidP="00BB53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9D7">
        <w:rPr>
          <w:rFonts w:ascii="Times New Roman" w:hAnsi="Times New Roman"/>
          <w:sz w:val="28"/>
          <w:szCs w:val="28"/>
        </w:rPr>
        <w:t xml:space="preserve"> В настоящее время (на </w:t>
      </w:r>
      <w:r w:rsidR="000D79D7" w:rsidRPr="00837DB2">
        <w:rPr>
          <w:rFonts w:ascii="Times New Roman" w:hAnsi="Times New Roman"/>
          <w:sz w:val="28"/>
          <w:szCs w:val="28"/>
        </w:rPr>
        <w:t>0</w:t>
      </w:r>
      <w:r w:rsidR="000D79D7">
        <w:rPr>
          <w:rFonts w:ascii="Times New Roman" w:hAnsi="Times New Roman"/>
          <w:sz w:val="28"/>
          <w:szCs w:val="28"/>
        </w:rPr>
        <w:t>1</w:t>
      </w:r>
      <w:r w:rsidR="000D79D7" w:rsidRPr="00837DB2">
        <w:rPr>
          <w:rFonts w:ascii="Times New Roman" w:hAnsi="Times New Roman"/>
          <w:sz w:val="28"/>
          <w:szCs w:val="28"/>
        </w:rPr>
        <w:t>.0</w:t>
      </w:r>
      <w:r w:rsidR="000D79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.2024</w:t>
      </w:r>
      <w:r w:rsidR="000D79D7" w:rsidRPr="00837DB2">
        <w:rPr>
          <w:rFonts w:ascii="Times New Roman" w:hAnsi="Times New Roman"/>
          <w:sz w:val="28"/>
          <w:szCs w:val="28"/>
        </w:rPr>
        <w:t>г.) профсоюзным членством охвачено 100% коллектива, в количественном отношении это состав</w:t>
      </w:r>
      <w:r>
        <w:rPr>
          <w:rFonts w:ascii="Times New Roman" w:hAnsi="Times New Roman"/>
          <w:sz w:val="28"/>
          <w:szCs w:val="28"/>
        </w:rPr>
        <w:t>ляет 6</w:t>
      </w:r>
      <w:r w:rsidR="00B05088">
        <w:rPr>
          <w:rFonts w:ascii="Times New Roman" w:hAnsi="Times New Roman"/>
          <w:sz w:val="28"/>
          <w:szCs w:val="28"/>
        </w:rPr>
        <w:t>3</w:t>
      </w:r>
      <w:r w:rsidR="000D79D7" w:rsidRPr="00837DB2">
        <w:rPr>
          <w:rFonts w:ascii="Times New Roman" w:hAnsi="Times New Roman"/>
          <w:sz w:val="28"/>
          <w:szCs w:val="28"/>
        </w:rPr>
        <w:t xml:space="preserve"> человек, включая временно неработающих (декретный от</w:t>
      </w:r>
      <w:r>
        <w:rPr>
          <w:rFonts w:ascii="Times New Roman" w:hAnsi="Times New Roman"/>
          <w:sz w:val="28"/>
          <w:szCs w:val="28"/>
        </w:rPr>
        <w:t xml:space="preserve">пуск – </w:t>
      </w:r>
      <w:r w:rsidR="00B05088">
        <w:rPr>
          <w:rFonts w:ascii="Times New Roman" w:hAnsi="Times New Roman"/>
          <w:sz w:val="28"/>
          <w:szCs w:val="28"/>
        </w:rPr>
        <w:t>5</w:t>
      </w:r>
      <w:r w:rsidR="000D79D7" w:rsidRPr="00837DB2">
        <w:rPr>
          <w:rFonts w:ascii="Times New Roman" w:hAnsi="Times New Roman"/>
          <w:sz w:val="28"/>
          <w:szCs w:val="28"/>
        </w:rPr>
        <w:t xml:space="preserve"> человек). Общее количество профсоюзного актива составляет 18 человек: членов профкома, </w:t>
      </w:r>
      <w:r w:rsidR="000D79D7" w:rsidRPr="00837DB2">
        <w:rPr>
          <w:rFonts w:ascii="Times New Roman" w:hAnsi="Times New Roman"/>
          <w:sz w:val="28"/>
          <w:szCs w:val="28"/>
        </w:rPr>
        <w:lastRenderedPageBreak/>
        <w:t>включая председателя – 5 человек, членов комиссий при профкоме – 10 человек, членов контрольно-ревизионной комиссии – 3 человека.</w:t>
      </w:r>
      <w:r w:rsidR="000D79D7" w:rsidRPr="00A366F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B304863" w14:textId="77777777" w:rsidR="000D79D7" w:rsidRPr="00DC2667" w:rsidRDefault="000D79D7" w:rsidP="00DC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67">
        <w:rPr>
          <w:rFonts w:ascii="Times New Roman" w:hAnsi="Times New Roman"/>
          <w:sz w:val="28"/>
          <w:szCs w:val="28"/>
        </w:rPr>
        <w:t>Профсоюзный комитет профсоюзной организации МБДОУ д/с</w:t>
      </w:r>
      <w:r>
        <w:rPr>
          <w:rFonts w:ascii="Times New Roman" w:hAnsi="Times New Roman"/>
          <w:sz w:val="28"/>
          <w:szCs w:val="28"/>
        </w:rPr>
        <w:t xml:space="preserve"> №64 за истекший период провёл </w:t>
      </w:r>
      <w:r w:rsidR="005208D8" w:rsidRPr="005208D8">
        <w:rPr>
          <w:rFonts w:ascii="Times New Roman" w:hAnsi="Times New Roman"/>
          <w:color w:val="000000"/>
          <w:sz w:val="28"/>
          <w:szCs w:val="28"/>
        </w:rPr>
        <w:t>29</w:t>
      </w:r>
      <w:r w:rsidRPr="00BB53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066F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й</w:t>
      </w:r>
      <w:r w:rsidRPr="00DC2667">
        <w:rPr>
          <w:rFonts w:ascii="Times New Roman" w:hAnsi="Times New Roman"/>
          <w:sz w:val="28"/>
          <w:szCs w:val="28"/>
        </w:rPr>
        <w:t>, на которых рассматривались вопросы социально-трудовых отношений, организации лечения и отдыха членов профсоюза, культурно-массовой работы, работы с молодыми членами ПО, подготовки к Всероссийским акциям Профсоюза, заключения соглашения по охране труда, вопросы выполнения пунктов коллективного договора (премирование и выделение материальной помощи членам профсоюза, социальное партнёрство) и др.</w:t>
      </w:r>
    </w:p>
    <w:p w14:paraId="065606DD" w14:textId="77777777" w:rsidR="000D79D7" w:rsidRDefault="000D79D7" w:rsidP="005F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A3">
        <w:rPr>
          <w:rFonts w:ascii="Times New Roman" w:hAnsi="Times New Roman"/>
          <w:sz w:val="28"/>
          <w:szCs w:val="28"/>
        </w:rPr>
        <w:t>Профсоюзная организация МБДОУ д/с №64 уделяет большое внимание обучению профсоюзного актива:</w:t>
      </w:r>
    </w:p>
    <w:p w14:paraId="2D51FA5E" w14:textId="60F2F4FF" w:rsidR="000D79D7" w:rsidRPr="005F0D56" w:rsidRDefault="000D79D7" w:rsidP="005F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F0D56">
        <w:rPr>
          <w:rFonts w:ascii="Times New Roman" w:eastAsia="SimSun" w:hAnsi="Times New Roman"/>
          <w:bCs/>
          <w:color w:val="000000"/>
          <w:sz w:val="28"/>
          <w:szCs w:val="28"/>
        </w:rPr>
        <w:t>полномоченный по охране труда</w:t>
      </w:r>
      <w:r w:rsidRPr="005F0D56">
        <w:rPr>
          <w:rFonts w:ascii="Times New Roman" w:hAnsi="Times New Roman"/>
          <w:sz w:val="28"/>
          <w:szCs w:val="28"/>
        </w:rPr>
        <w:t xml:space="preserve"> от профсоюзного комитета</w:t>
      </w:r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>Буткус</w:t>
      </w:r>
      <w:proofErr w:type="spellEnd"/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Елена </w:t>
      </w:r>
      <w:proofErr w:type="spellStart"/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>Игорьевна</w:t>
      </w:r>
      <w:proofErr w:type="spellEnd"/>
      <w:r w:rsidRPr="005F0D5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прошла </w:t>
      </w:r>
      <w:r w:rsidR="00B05088" w:rsidRPr="005F0D56">
        <w:rPr>
          <w:rFonts w:ascii="Times New Roman" w:eastAsia="SimSun" w:hAnsi="Times New Roman"/>
          <w:bCs/>
          <w:color w:val="000000"/>
          <w:sz w:val="28"/>
          <w:szCs w:val="28"/>
        </w:rPr>
        <w:t>обучение по</w:t>
      </w:r>
      <w:r w:rsidRPr="005F0D56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программе дополнительного образования «Охрана труда»</w:t>
      </w:r>
      <w:r w:rsidRPr="005F0D56">
        <w:rPr>
          <w:rFonts w:ascii="Times New Roman" w:hAnsi="Times New Roman"/>
          <w:sz w:val="28"/>
          <w:szCs w:val="28"/>
        </w:rPr>
        <w:t xml:space="preserve"> в </w:t>
      </w:r>
      <w:r w:rsidRPr="005F0D56">
        <w:rPr>
          <w:rFonts w:ascii="Times New Roman" w:eastAsia="Arial Unicode MS" w:hAnsi="Times New Roman"/>
          <w:color w:val="000000"/>
          <w:sz w:val="28"/>
          <w:szCs w:val="28"/>
        </w:rPr>
        <w:t xml:space="preserve">ООО «УЦДП «Профи» </w:t>
      </w:r>
      <w:r w:rsidR="00BB536E">
        <w:rPr>
          <w:rFonts w:ascii="Times New Roman" w:hAnsi="Times New Roman"/>
          <w:sz w:val="28"/>
          <w:szCs w:val="28"/>
        </w:rPr>
        <w:t>г. Ставрополя в 2022 году.</w:t>
      </w:r>
      <w:r w:rsidRPr="005F0D56">
        <w:rPr>
          <w:rFonts w:ascii="Times New Roman" w:hAnsi="Times New Roman"/>
          <w:sz w:val="28"/>
          <w:szCs w:val="28"/>
        </w:rPr>
        <w:t xml:space="preserve"> В программе данного курса слушатели узнали о новых требованиях и нормативах, вступивших в силу с ян</w:t>
      </w:r>
      <w:r w:rsidR="00BB536E">
        <w:rPr>
          <w:rFonts w:ascii="Times New Roman" w:hAnsi="Times New Roman"/>
          <w:sz w:val="28"/>
          <w:szCs w:val="28"/>
        </w:rPr>
        <w:t>варя 2022</w:t>
      </w:r>
      <w:r w:rsidRPr="005F0D56">
        <w:rPr>
          <w:rFonts w:ascii="Times New Roman" w:hAnsi="Times New Roman"/>
          <w:sz w:val="28"/>
          <w:szCs w:val="28"/>
        </w:rPr>
        <w:t xml:space="preserve"> года.</w:t>
      </w:r>
    </w:p>
    <w:p w14:paraId="3CFEB6D3" w14:textId="77777777" w:rsidR="000D79D7" w:rsidRDefault="000D79D7" w:rsidP="00BB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40836">
        <w:rPr>
          <w:rFonts w:ascii="Times New Roman" w:hAnsi="Times New Roman"/>
          <w:sz w:val="28"/>
          <w:szCs w:val="28"/>
        </w:rPr>
        <w:t xml:space="preserve">тветственный по охране труда Костырко Л.И. совместно с уполномоченным по ОТ </w:t>
      </w:r>
      <w:proofErr w:type="spellStart"/>
      <w:r w:rsidR="00BB536E">
        <w:rPr>
          <w:rFonts w:ascii="Times New Roman" w:hAnsi="Times New Roman"/>
          <w:sz w:val="28"/>
          <w:szCs w:val="28"/>
        </w:rPr>
        <w:t>от</w:t>
      </w:r>
      <w:proofErr w:type="spellEnd"/>
      <w:r w:rsidR="00BB536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536E">
        <w:rPr>
          <w:rFonts w:ascii="Times New Roman" w:hAnsi="Times New Roman"/>
          <w:sz w:val="28"/>
          <w:szCs w:val="28"/>
        </w:rPr>
        <w:t>Буткус</w:t>
      </w:r>
      <w:proofErr w:type="spellEnd"/>
      <w:r w:rsidR="00BB536E">
        <w:rPr>
          <w:rFonts w:ascii="Times New Roman" w:hAnsi="Times New Roman"/>
          <w:sz w:val="28"/>
          <w:szCs w:val="28"/>
        </w:rPr>
        <w:t xml:space="preserve"> Е.И.</w:t>
      </w:r>
      <w:r w:rsidRPr="00940836">
        <w:rPr>
          <w:rFonts w:ascii="Times New Roman" w:hAnsi="Times New Roman"/>
          <w:sz w:val="28"/>
          <w:szCs w:val="28"/>
        </w:rPr>
        <w:t xml:space="preserve"> по рекомендациям и инициативе Международной организации труда проводили в нашей профсоюзной организации Всемирный день охраны труда, отчет о проведении был направлен в гор</w:t>
      </w:r>
      <w:r>
        <w:rPr>
          <w:rFonts w:ascii="Times New Roman" w:hAnsi="Times New Roman"/>
          <w:sz w:val="28"/>
          <w:szCs w:val="28"/>
        </w:rPr>
        <w:t>ком профсоюза образования;</w:t>
      </w:r>
    </w:p>
    <w:p w14:paraId="12B88BDB" w14:textId="77777777" w:rsidR="000D79D7" w:rsidRPr="00D67EE5" w:rsidRDefault="000D79D7" w:rsidP="00D67E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5E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F0D56">
        <w:rPr>
          <w:rFonts w:ascii="Times New Roman" w:eastAsia="SimSun" w:hAnsi="Times New Roman"/>
          <w:bCs/>
          <w:color w:val="000000"/>
          <w:sz w:val="28"/>
          <w:szCs w:val="28"/>
        </w:rPr>
        <w:t>полномоченный по охране труда</w:t>
      </w:r>
      <w:r w:rsidRPr="005F0D56">
        <w:rPr>
          <w:rFonts w:ascii="Times New Roman" w:hAnsi="Times New Roman"/>
          <w:sz w:val="28"/>
          <w:szCs w:val="28"/>
        </w:rPr>
        <w:t xml:space="preserve"> от профсоюзного комитета</w:t>
      </w:r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>Буткус</w:t>
      </w:r>
      <w:proofErr w:type="spellEnd"/>
      <w:r w:rsidR="00BB536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Е.И.</w:t>
      </w:r>
      <w:r w:rsidRPr="00A51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5E4E">
        <w:rPr>
          <w:rFonts w:ascii="Times New Roman" w:hAnsi="Times New Roman"/>
          <w:sz w:val="28"/>
          <w:szCs w:val="28"/>
        </w:rPr>
        <w:t>приня</w:t>
      </w:r>
      <w:r w:rsidR="00AB215A">
        <w:rPr>
          <w:rFonts w:ascii="Times New Roman" w:hAnsi="Times New Roman"/>
          <w:sz w:val="28"/>
          <w:szCs w:val="28"/>
        </w:rPr>
        <w:t xml:space="preserve">ла участие в </w:t>
      </w:r>
      <w:r w:rsidR="00AB215A" w:rsidRPr="00AB215A">
        <w:rPr>
          <w:rFonts w:ascii="Times New Roman" w:hAnsi="Times New Roman"/>
          <w:sz w:val="28"/>
          <w:szCs w:val="28"/>
        </w:rPr>
        <w:t>проведении городской профсоюзной</w:t>
      </w:r>
      <w:r w:rsidR="00AB215A" w:rsidRPr="00AB215A">
        <w:rPr>
          <w:rFonts w:ascii="Times New Roman" w:hAnsi="Times New Roman"/>
          <w:sz w:val="28"/>
          <w:szCs w:val="28"/>
        </w:rPr>
        <w:br/>
        <w:t>проверки по соблюдению требований к комплектации медицинскими изделиями</w:t>
      </w:r>
      <w:r w:rsidR="00AB215A">
        <w:rPr>
          <w:rFonts w:ascii="Times New Roman" w:hAnsi="Times New Roman"/>
          <w:sz w:val="28"/>
          <w:szCs w:val="28"/>
        </w:rPr>
        <w:t xml:space="preserve"> </w:t>
      </w:r>
      <w:r w:rsidR="00AB215A" w:rsidRPr="00AB215A">
        <w:rPr>
          <w:rFonts w:ascii="Times New Roman" w:hAnsi="Times New Roman"/>
          <w:sz w:val="28"/>
          <w:szCs w:val="28"/>
        </w:rPr>
        <w:t>аптечки для оказания первой помощи работникам образовательного учреждения</w:t>
      </w:r>
      <w:r w:rsidR="00AB215A">
        <w:rPr>
          <w:rFonts w:ascii="Times New Roman" w:hAnsi="Times New Roman"/>
          <w:sz w:val="28"/>
          <w:szCs w:val="28"/>
        </w:rPr>
        <w:t xml:space="preserve"> в апреле 2023 года. Отчет и фотографии</w:t>
      </w:r>
      <w:r>
        <w:rPr>
          <w:rFonts w:ascii="Times New Roman" w:hAnsi="Times New Roman"/>
          <w:sz w:val="28"/>
          <w:szCs w:val="28"/>
        </w:rPr>
        <w:t xml:space="preserve"> были направлены в комитет городской организации Профсоюза.</w:t>
      </w:r>
      <w:r w:rsidRPr="00A51E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CDA03CF" w14:textId="77777777" w:rsidR="000D79D7" w:rsidRDefault="000D79D7" w:rsidP="0047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25306">
        <w:rPr>
          <w:rFonts w:ascii="Times New Roman" w:hAnsi="Times New Roman"/>
          <w:sz w:val="28"/>
          <w:szCs w:val="28"/>
        </w:rPr>
        <w:t>редседатель профсоюзной организации</w:t>
      </w:r>
      <w:r w:rsidRPr="005F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д/с №64  </w:t>
      </w:r>
      <w:r w:rsidRPr="00125306">
        <w:rPr>
          <w:rFonts w:ascii="Times New Roman" w:hAnsi="Times New Roman"/>
          <w:sz w:val="28"/>
          <w:szCs w:val="28"/>
        </w:rPr>
        <w:t xml:space="preserve"> </w:t>
      </w:r>
      <w:r w:rsidR="00AB215A">
        <w:rPr>
          <w:rFonts w:ascii="Times New Roman" w:hAnsi="Times New Roman"/>
          <w:sz w:val="28"/>
          <w:szCs w:val="28"/>
        </w:rPr>
        <w:t>Сазонова Е.Н</w:t>
      </w:r>
      <w:r>
        <w:rPr>
          <w:rFonts w:ascii="Times New Roman" w:hAnsi="Times New Roman"/>
          <w:sz w:val="28"/>
          <w:szCs w:val="28"/>
        </w:rPr>
        <w:t>.</w:t>
      </w:r>
      <w:r w:rsidRPr="005F2CAC">
        <w:rPr>
          <w:rFonts w:ascii="Times New Roman" w:hAnsi="Times New Roman"/>
          <w:sz w:val="28"/>
          <w:szCs w:val="28"/>
        </w:rPr>
        <w:t xml:space="preserve"> </w:t>
      </w:r>
      <w:r w:rsidRPr="00125306">
        <w:rPr>
          <w:rFonts w:ascii="Times New Roman" w:hAnsi="Times New Roman"/>
          <w:sz w:val="28"/>
          <w:szCs w:val="28"/>
        </w:rPr>
        <w:t>принимал</w:t>
      </w:r>
      <w:r>
        <w:rPr>
          <w:rFonts w:ascii="Times New Roman" w:hAnsi="Times New Roman"/>
          <w:sz w:val="28"/>
          <w:szCs w:val="28"/>
        </w:rPr>
        <w:t>а</w:t>
      </w:r>
      <w:r w:rsidRPr="00125306">
        <w:rPr>
          <w:rFonts w:ascii="Times New Roman" w:hAnsi="Times New Roman"/>
          <w:sz w:val="28"/>
          <w:szCs w:val="28"/>
        </w:rPr>
        <w:t xml:space="preserve"> учас</w:t>
      </w:r>
      <w:r w:rsidR="00AB215A">
        <w:rPr>
          <w:rFonts w:ascii="Times New Roman" w:hAnsi="Times New Roman"/>
          <w:sz w:val="28"/>
          <w:szCs w:val="28"/>
        </w:rPr>
        <w:t>тие в 7-ом, 8-ом и 9</w:t>
      </w:r>
      <w:r>
        <w:rPr>
          <w:rFonts w:ascii="Times New Roman" w:hAnsi="Times New Roman"/>
          <w:sz w:val="28"/>
          <w:szCs w:val="28"/>
        </w:rPr>
        <w:t xml:space="preserve">-ом </w:t>
      </w:r>
      <w:r w:rsidR="00AB215A">
        <w:rPr>
          <w:rFonts w:ascii="Times New Roman" w:hAnsi="Times New Roman"/>
          <w:sz w:val="28"/>
          <w:szCs w:val="28"/>
        </w:rPr>
        <w:t xml:space="preserve"> и 10-м </w:t>
      </w:r>
      <w:r>
        <w:rPr>
          <w:rFonts w:ascii="Times New Roman" w:hAnsi="Times New Roman"/>
          <w:sz w:val="28"/>
          <w:szCs w:val="28"/>
        </w:rPr>
        <w:t xml:space="preserve">заседаниях комитета </w:t>
      </w:r>
      <w:r w:rsidR="00AB1F1E">
        <w:rPr>
          <w:rFonts w:ascii="Times New Roman" w:hAnsi="Times New Roman"/>
          <w:sz w:val="28"/>
          <w:szCs w:val="28"/>
        </w:rPr>
        <w:t xml:space="preserve"> и семинарах-практикумах </w:t>
      </w:r>
      <w:r>
        <w:rPr>
          <w:rFonts w:ascii="Times New Roman" w:hAnsi="Times New Roman"/>
          <w:sz w:val="28"/>
          <w:szCs w:val="28"/>
        </w:rPr>
        <w:t>городской ор</w:t>
      </w:r>
      <w:r w:rsidR="00AB1F1E">
        <w:rPr>
          <w:rFonts w:ascii="Times New Roman" w:hAnsi="Times New Roman"/>
          <w:sz w:val="28"/>
          <w:szCs w:val="28"/>
        </w:rPr>
        <w:t>ганизации Профсоюза образования</w:t>
      </w:r>
    </w:p>
    <w:p w14:paraId="62D0FF54" w14:textId="77777777" w:rsidR="000D79D7" w:rsidRPr="00D67EE5" w:rsidRDefault="000D79D7" w:rsidP="00D67E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25306">
        <w:rPr>
          <w:rFonts w:ascii="Times New Roman" w:hAnsi="Times New Roman"/>
          <w:sz w:val="28"/>
          <w:szCs w:val="28"/>
        </w:rPr>
        <w:t>редседатель профсоюзной организации</w:t>
      </w:r>
      <w:r w:rsidRPr="005F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д/с №64  </w:t>
      </w:r>
      <w:r w:rsidR="00AB215A">
        <w:rPr>
          <w:rFonts w:ascii="Times New Roman" w:hAnsi="Times New Roman"/>
          <w:sz w:val="28"/>
          <w:szCs w:val="28"/>
        </w:rPr>
        <w:t>Сазонова Е.Н</w:t>
      </w:r>
      <w:r>
        <w:rPr>
          <w:rFonts w:ascii="Times New Roman" w:hAnsi="Times New Roman"/>
          <w:sz w:val="28"/>
          <w:szCs w:val="28"/>
        </w:rPr>
        <w:t xml:space="preserve">. награждена Грамотой Ставропольской городской организации Профессионального союза работников народного образования и науки </w:t>
      </w:r>
      <w:r w:rsidR="00AB215A">
        <w:rPr>
          <w:rFonts w:ascii="Times New Roman" w:hAnsi="Times New Roman"/>
          <w:sz w:val="28"/>
          <w:szCs w:val="28"/>
        </w:rPr>
        <w:t>РФ, денежной премией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AB215A">
        <w:rPr>
          <w:rFonts w:ascii="Times New Roman" w:hAnsi="Times New Roman"/>
          <w:sz w:val="28"/>
          <w:szCs w:val="28"/>
        </w:rPr>
        <w:t xml:space="preserve"> развитие социального партнерства и</w:t>
      </w:r>
      <w:r>
        <w:rPr>
          <w:rFonts w:ascii="Times New Roman" w:hAnsi="Times New Roman"/>
          <w:sz w:val="28"/>
          <w:szCs w:val="28"/>
        </w:rPr>
        <w:t xml:space="preserve"> активное участие в деятельности </w:t>
      </w:r>
      <w:r w:rsidR="00AB215A">
        <w:rPr>
          <w:rFonts w:ascii="Times New Roman" w:hAnsi="Times New Roman"/>
          <w:sz w:val="28"/>
          <w:szCs w:val="28"/>
        </w:rPr>
        <w:t xml:space="preserve"> Общероссийского </w:t>
      </w:r>
      <w:r>
        <w:rPr>
          <w:rFonts w:ascii="Times New Roman" w:hAnsi="Times New Roman"/>
          <w:sz w:val="28"/>
          <w:szCs w:val="28"/>
        </w:rPr>
        <w:t>Профсою</w:t>
      </w:r>
      <w:r w:rsidR="00AB215A">
        <w:rPr>
          <w:rFonts w:ascii="Times New Roman" w:hAnsi="Times New Roman"/>
          <w:sz w:val="28"/>
          <w:szCs w:val="28"/>
        </w:rPr>
        <w:t>за образования</w:t>
      </w:r>
      <w:r w:rsidR="009849ED">
        <w:rPr>
          <w:rFonts w:ascii="Times New Roman" w:hAnsi="Times New Roman"/>
          <w:sz w:val="28"/>
          <w:szCs w:val="28"/>
        </w:rPr>
        <w:t>.</w:t>
      </w:r>
    </w:p>
    <w:p w14:paraId="06E01F46" w14:textId="77777777" w:rsidR="000D79D7" w:rsidRDefault="000D79D7" w:rsidP="008E27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89">
        <w:rPr>
          <w:sz w:val="28"/>
          <w:szCs w:val="28"/>
        </w:rPr>
        <w:t>Ежегодно первичная профсоюзная организация принимает участие</w:t>
      </w:r>
      <w:r>
        <w:rPr>
          <w:sz w:val="28"/>
          <w:szCs w:val="28"/>
        </w:rPr>
        <w:t xml:space="preserve"> в профсоюзных акциях:</w:t>
      </w:r>
    </w:p>
    <w:p w14:paraId="5F1C672B" w14:textId="77777777" w:rsidR="000D79D7" w:rsidRDefault="000D79D7" w:rsidP="00B932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467D">
        <w:rPr>
          <w:sz w:val="28"/>
          <w:szCs w:val="28"/>
        </w:rPr>
        <w:t xml:space="preserve"> </w:t>
      </w:r>
      <w:r w:rsidRPr="00511489">
        <w:rPr>
          <w:sz w:val="28"/>
          <w:szCs w:val="28"/>
        </w:rPr>
        <w:t>в</w:t>
      </w:r>
      <w:r>
        <w:rPr>
          <w:sz w:val="28"/>
          <w:szCs w:val="28"/>
        </w:rPr>
        <w:t>о Всероссийской акции профсоюзов в рамках Всемирного дня действий «За достойный труд!»</w:t>
      </w:r>
      <w:r w:rsidR="009849ED">
        <w:rPr>
          <w:sz w:val="28"/>
          <w:szCs w:val="28"/>
        </w:rPr>
        <w:t>.</w:t>
      </w:r>
      <w:r w:rsidRPr="0051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</w:t>
      </w:r>
      <w:r w:rsidRPr="00511489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511489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51148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МБДОУ д/с №64</w:t>
      </w:r>
      <w:r w:rsidRPr="0051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в </w:t>
      </w:r>
      <w:r w:rsidRPr="00511489">
        <w:rPr>
          <w:sz w:val="28"/>
          <w:szCs w:val="28"/>
        </w:rPr>
        <w:t>голосова</w:t>
      </w:r>
      <w:r>
        <w:rPr>
          <w:sz w:val="28"/>
          <w:szCs w:val="28"/>
        </w:rPr>
        <w:t xml:space="preserve">нии в поддержку </w:t>
      </w:r>
      <w:r w:rsidRPr="00511489">
        <w:rPr>
          <w:sz w:val="28"/>
          <w:szCs w:val="28"/>
        </w:rPr>
        <w:t>Резолюции</w:t>
      </w:r>
      <w:r>
        <w:rPr>
          <w:sz w:val="28"/>
          <w:szCs w:val="28"/>
        </w:rPr>
        <w:t xml:space="preserve"> ФНПР</w:t>
      </w:r>
      <w:r w:rsidRPr="00511489">
        <w:rPr>
          <w:sz w:val="28"/>
          <w:szCs w:val="28"/>
        </w:rPr>
        <w:t xml:space="preserve"> </w:t>
      </w:r>
      <w:r w:rsidRPr="00511489">
        <w:rPr>
          <w:kern w:val="2"/>
          <w:sz w:val="28"/>
          <w:szCs w:val="28"/>
          <w:lang w:eastAsia="ar-SA"/>
        </w:rPr>
        <w:t xml:space="preserve">на </w:t>
      </w:r>
      <w:r>
        <w:rPr>
          <w:kern w:val="2"/>
          <w:sz w:val="28"/>
          <w:szCs w:val="28"/>
          <w:lang w:eastAsia="ar-SA"/>
        </w:rPr>
        <w:t xml:space="preserve">официальном </w:t>
      </w:r>
      <w:r w:rsidRPr="00511489">
        <w:rPr>
          <w:kern w:val="2"/>
          <w:sz w:val="28"/>
          <w:szCs w:val="28"/>
          <w:lang w:eastAsia="ar-SA"/>
        </w:rPr>
        <w:t>сайте</w:t>
      </w:r>
      <w:r w:rsidRPr="00511489">
        <w:rPr>
          <w:sz w:val="28"/>
          <w:szCs w:val="28"/>
        </w:rPr>
        <w:t xml:space="preserve"> Федерации профсоюзов Ставропольского края</w:t>
      </w:r>
      <w:r w:rsidRPr="00511489">
        <w:rPr>
          <w:kern w:val="2"/>
          <w:sz w:val="28"/>
          <w:szCs w:val="28"/>
          <w:lang w:eastAsia="ar-SA"/>
        </w:rPr>
        <w:t xml:space="preserve"> </w:t>
      </w:r>
      <w:hyperlink r:id="rId6" w:history="1">
        <w:r w:rsidRPr="00511489">
          <w:rPr>
            <w:rStyle w:val="a7"/>
            <w:sz w:val="28"/>
            <w:szCs w:val="28"/>
          </w:rPr>
          <w:t>http://fp-sk.ru/</w:t>
        </w:r>
      </w:hyperlink>
      <w:r>
        <w:rPr>
          <w:sz w:val="28"/>
          <w:szCs w:val="28"/>
        </w:rPr>
        <w:t>.</w:t>
      </w:r>
    </w:p>
    <w:p w14:paraId="5FAEB2F0" w14:textId="77777777" w:rsidR="000D79D7" w:rsidRPr="009849ED" w:rsidRDefault="009849ED" w:rsidP="009849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79D7" w:rsidRPr="00511489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0D79D7" w:rsidRPr="00B9328D">
        <w:rPr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 w:rsidR="000D79D7">
        <w:rPr>
          <w:sz w:val="28"/>
          <w:szCs w:val="28"/>
        </w:rPr>
        <w:t xml:space="preserve"> </w:t>
      </w:r>
      <w:r w:rsidR="000D79D7" w:rsidRPr="00511489">
        <w:rPr>
          <w:sz w:val="28"/>
          <w:szCs w:val="28"/>
        </w:rPr>
        <w:t>первичн</w:t>
      </w:r>
      <w:r w:rsidR="000D79D7">
        <w:rPr>
          <w:sz w:val="28"/>
          <w:szCs w:val="28"/>
        </w:rPr>
        <w:t>ой</w:t>
      </w:r>
      <w:r w:rsidR="000D79D7" w:rsidRPr="00511489">
        <w:rPr>
          <w:sz w:val="28"/>
          <w:szCs w:val="28"/>
        </w:rPr>
        <w:t xml:space="preserve"> профсоюзн</w:t>
      </w:r>
      <w:r w:rsidR="000D79D7">
        <w:rPr>
          <w:sz w:val="28"/>
          <w:szCs w:val="28"/>
        </w:rPr>
        <w:t>ой</w:t>
      </w:r>
      <w:r w:rsidR="000D79D7" w:rsidRPr="00511489">
        <w:rPr>
          <w:sz w:val="28"/>
          <w:szCs w:val="28"/>
        </w:rPr>
        <w:t xml:space="preserve"> организаци</w:t>
      </w:r>
      <w:r w:rsidR="000D79D7">
        <w:rPr>
          <w:sz w:val="28"/>
          <w:szCs w:val="28"/>
        </w:rPr>
        <w:t>и</w:t>
      </w:r>
      <w:r w:rsidR="000D79D7" w:rsidRPr="00511489">
        <w:rPr>
          <w:sz w:val="28"/>
          <w:szCs w:val="28"/>
        </w:rPr>
        <w:t xml:space="preserve"> </w:t>
      </w:r>
      <w:r w:rsidR="000D79D7">
        <w:rPr>
          <w:sz w:val="28"/>
          <w:szCs w:val="28"/>
        </w:rPr>
        <w:t xml:space="preserve">приняли участие в </w:t>
      </w:r>
      <w:r w:rsidR="000D79D7" w:rsidRPr="00511489">
        <w:rPr>
          <w:sz w:val="28"/>
          <w:szCs w:val="28"/>
        </w:rPr>
        <w:t>голосова</w:t>
      </w:r>
      <w:r w:rsidR="000D79D7">
        <w:rPr>
          <w:sz w:val="28"/>
          <w:szCs w:val="28"/>
        </w:rPr>
        <w:t>нии в поддержку</w:t>
      </w:r>
      <w:r w:rsidR="000D79D7" w:rsidRPr="00511489">
        <w:rPr>
          <w:sz w:val="28"/>
          <w:szCs w:val="28"/>
        </w:rPr>
        <w:t xml:space="preserve"> Первомайской Резолюции </w:t>
      </w:r>
      <w:r w:rsidR="000D79D7">
        <w:rPr>
          <w:sz w:val="28"/>
          <w:szCs w:val="28"/>
        </w:rPr>
        <w:t xml:space="preserve">ФНПР </w:t>
      </w:r>
      <w:r w:rsidR="000D79D7" w:rsidRPr="00511489">
        <w:rPr>
          <w:kern w:val="2"/>
          <w:sz w:val="28"/>
          <w:szCs w:val="28"/>
          <w:lang w:eastAsia="ar-SA"/>
        </w:rPr>
        <w:t>на сайте</w:t>
      </w:r>
      <w:r w:rsidR="000D79D7" w:rsidRPr="00511489">
        <w:rPr>
          <w:sz w:val="28"/>
          <w:szCs w:val="28"/>
        </w:rPr>
        <w:t xml:space="preserve"> </w:t>
      </w:r>
      <w:hyperlink r:id="rId7" w:history="1">
        <w:r w:rsidR="000D79D7" w:rsidRPr="00775599">
          <w:rPr>
            <w:rStyle w:val="a7"/>
            <w:sz w:val="28"/>
            <w:szCs w:val="28"/>
          </w:rPr>
          <w:t>http</w:t>
        </w:r>
        <w:r w:rsidR="000D79D7" w:rsidRPr="00775599">
          <w:rPr>
            <w:rStyle w:val="a7"/>
            <w:sz w:val="28"/>
            <w:szCs w:val="28"/>
            <w:lang w:val="en-US"/>
          </w:rPr>
          <w:t>s</w:t>
        </w:r>
        <w:r w:rsidR="000D79D7" w:rsidRPr="00775599">
          <w:rPr>
            <w:rStyle w:val="a7"/>
            <w:sz w:val="28"/>
            <w:szCs w:val="28"/>
          </w:rPr>
          <w:t>://1</w:t>
        </w:r>
        <w:r w:rsidR="000D79D7" w:rsidRPr="00775599">
          <w:rPr>
            <w:rStyle w:val="a7"/>
            <w:sz w:val="28"/>
            <w:szCs w:val="28"/>
            <w:lang w:val="en-US"/>
          </w:rPr>
          <w:t>may</w:t>
        </w:r>
        <w:r w:rsidR="000D79D7" w:rsidRPr="00775599">
          <w:rPr>
            <w:rStyle w:val="a7"/>
            <w:sz w:val="28"/>
            <w:szCs w:val="28"/>
          </w:rPr>
          <w:t>.f</w:t>
        </w:r>
        <w:r w:rsidR="000D79D7" w:rsidRPr="00775599">
          <w:rPr>
            <w:rStyle w:val="a7"/>
            <w:sz w:val="28"/>
            <w:szCs w:val="28"/>
            <w:lang w:val="en-US"/>
          </w:rPr>
          <w:t>n</w:t>
        </w:r>
        <w:r w:rsidR="000D79D7" w:rsidRPr="00775599">
          <w:rPr>
            <w:rStyle w:val="a7"/>
            <w:sz w:val="28"/>
            <w:szCs w:val="28"/>
          </w:rPr>
          <w:t>p</w:t>
        </w:r>
        <w:r w:rsidR="000D79D7" w:rsidRPr="00775599">
          <w:rPr>
            <w:rStyle w:val="a7"/>
            <w:sz w:val="28"/>
            <w:szCs w:val="28"/>
            <w:lang w:val="en-US"/>
          </w:rPr>
          <w:t>r</w:t>
        </w:r>
        <w:r w:rsidR="000D79D7" w:rsidRPr="00775599">
          <w:rPr>
            <w:rStyle w:val="a7"/>
            <w:sz w:val="28"/>
            <w:szCs w:val="28"/>
          </w:rPr>
          <w:t>.</w:t>
        </w:r>
        <w:proofErr w:type="spellStart"/>
        <w:r w:rsidR="000D79D7" w:rsidRPr="00775599">
          <w:rPr>
            <w:rStyle w:val="a7"/>
            <w:sz w:val="28"/>
            <w:szCs w:val="28"/>
          </w:rPr>
          <w:t>ru</w:t>
        </w:r>
        <w:proofErr w:type="spellEnd"/>
        <w:r w:rsidR="000D79D7" w:rsidRPr="00775599">
          <w:rPr>
            <w:rStyle w:val="a7"/>
            <w:sz w:val="28"/>
            <w:szCs w:val="28"/>
          </w:rPr>
          <w:t>/</w:t>
        </w:r>
      </w:hyperlink>
      <w:r w:rsidR="000D79D7" w:rsidRPr="00B009BF">
        <w:rPr>
          <w:sz w:val="28"/>
          <w:szCs w:val="28"/>
        </w:rPr>
        <w:t>.</w:t>
      </w:r>
    </w:p>
    <w:p w14:paraId="4C13849E" w14:textId="1A677F76" w:rsidR="000D79D7" w:rsidRDefault="000D79D7" w:rsidP="008E27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</w:t>
      </w:r>
      <w:r w:rsidR="009849ED">
        <w:rPr>
          <w:sz w:val="28"/>
          <w:szCs w:val="28"/>
        </w:rPr>
        <w:t xml:space="preserve"> Дня Великой </w:t>
      </w:r>
      <w:r w:rsidR="00B05088">
        <w:rPr>
          <w:sz w:val="28"/>
          <w:szCs w:val="28"/>
        </w:rPr>
        <w:t>Победы члены ППО</w:t>
      </w:r>
      <w:r>
        <w:rPr>
          <w:sz w:val="28"/>
          <w:szCs w:val="28"/>
        </w:rPr>
        <w:t xml:space="preserve"> МБДОУ д/с №</w:t>
      </w:r>
      <w:r w:rsidR="00B05088">
        <w:rPr>
          <w:sz w:val="28"/>
          <w:szCs w:val="28"/>
        </w:rPr>
        <w:t>64 принимали</w:t>
      </w:r>
      <w:r w:rsidR="009849ED">
        <w:rPr>
          <w:sz w:val="28"/>
          <w:szCs w:val="28"/>
        </w:rPr>
        <w:t xml:space="preserve"> активное участие в </w:t>
      </w:r>
      <w:r w:rsidR="009849ED">
        <w:rPr>
          <w:sz w:val="28"/>
        </w:rPr>
        <w:t>о</w:t>
      </w:r>
      <w:r w:rsidR="009849ED" w:rsidRPr="00711B66">
        <w:rPr>
          <w:sz w:val="28"/>
        </w:rPr>
        <w:t>ткрытие стены памяти «Народная Побе</w:t>
      </w:r>
      <w:r w:rsidR="009849ED">
        <w:rPr>
          <w:sz w:val="28"/>
        </w:rPr>
        <w:t>да»; т</w:t>
      </w:r>
      <w:r w:rsidR="009849ED" w:rsidRPr="00711B66">
        <w:rPr>
          <w:sz w:val="28"/>
        </w:rPr>
        <w:t>елемарафон в поддержку российской армии «</w:t>
      </w:r>
      <w:proofErr w:type="spellStart"/>
      <w:r w:rsidR="009849ED" w:rsidRPr="00711B66">
        <w:rPr>
          <w:sz w:val="28"/>
        </w:rPr>
        <w:t>Zа</w:t>
      </w:r>
      <w:proofErr w:type="spellEnd"/>
      <w:r w:rsidR="009849ED" w:rsidRPr="00711B66">
        <w:rPr>
          <w:sz w:val="28"/>
        </w:rPr>
        <w:t xml:space="preserve"> мир без</w:t>
      </w:r>
      <w:r w:rsidR="009849ED" w:rsidRPr="00711B66">
        <w:rPr>
          <w:sz w:val="28"/>
        </w:rPr>
        <w:br/>
        <w:t>нацизма»</w:t>
      </w:r>
      <w:r w:rsidR="009849ED">
        <w:rPr>
          <w:sz w:val="28"/>
        </w:rPr>
        <w:t xml:space="preserve">. «Бессмертный полк России»- ежегодное участие. </w:t>
      </w:r>
      <w:r w:rsidR="009849ED" w:rsidRPr="00711B66">
        <w:rPr>
          <w:sz w:val="28"/>
        </w:rPr>
        <w:br/>
        <w:t>Восхождение на г. Бештау, проводимое в рамках патриотической</w:t>
      </w:r>
      <w:r w:rsidR="009849ED" w:rsidRPr="00711B66">
        <w:rPr>
          <w:sz w:val="28"/>
        </w:rPr>
        <w:br/>
        <w:t>акции освященной Дню Победы</w:t>
      </w:r>
      <w:r w:rsidR="009849ED">
        <w:rPr>
          <w:sz w:val="28"/>
        </w:rPr>
        <w:t>.</w:t>
      </w:r>
    </w:p>
    <w:p w14:paraId="23D37CAA" w14:textId="77777777" w:rsidR="000D79D7" w:rsidRPr="00982989" w:rsidRDefault="009849ED" w:rsidP="003B0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="000D79D7" w:rsidRPr="000B77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 февраля</w:t>
      </w:r>
      <w:r w:rsidR="000D79D7" w:rsidRPr="000B77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года по 01 февраля 2024</w:t>
      </w:r>
      <w:r w:rsidR="000D79D7" w:rsidRPr="000B7761">
        <w:rPr>
          <w:rFonts w:ascii="Times New Roman" w:hAnsi="Times New Roman"/>
          <w:sz w:val="28"/>
          <w:szCs w:val="28"/>
        </w:rPr>
        <w:t xml:space="preserve"> года профком МБДОУ д/с</w:t>
      </w:r>
      <w:r w:rsidR="003B0347">
        <w:rPr>
          <w:rFonts w:ascii="Times New Roman" w:hAnsi="Times New Roman"/>
          <w:sz w:val="28"/>
          <w:szCs w:val="28"/>
        </w:rPr>
        <w:t xml:space="preserve"> №64 п</w:t>
      </w:r>
      <w:r w:rsidR="000D79D7">
        <w:rPr>
          <w:rFonts w:ascii="Times New Roman" w:hAnsi="Times New Roman"/>
          <w:sz w:val="28"/>
          <w:szCs w:val="28"/>
        </w:rPr>
        <w:t>остоянно проводится</w:t>
      </w:r>
      <w:r w:rsidR="000D79D7" w:rsidRPr="00982989">
        <w:rPr>
          <w:rFonts w:ascii="Times New Roman" w:hAnsi="Times New Roman"/>
          <w:sz w:val="28"/>
          <w:szCs w:val="28"/>
        </w:rPr>
        <w:t xml:space="preserve"> работа по мотивации профсоюзного членства: </w:t>
      </w:r>
    </w:p>
    <w:p w14:paraId="03624261" w14:textId="77777777" w:rsidR="000D79D7" w:rsidRPr="00982989" w:rsidRDefault="000D79D7" w:rsidP="00382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- ведется разъяснительная работа с вновь прибывшими членами профсоюзной организации, ознакомление их с Коллективным договором;</w:t>
      </w:r>
    </w:p>
    <w:p w14:paraId="6B9934B0" w14:textId="77777777" w:rsidR="000D79D7" w:rsidRDefault="000D79D7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- своевременно обновляется информация на стенде первичной профсоюзной организации с использованием материалов газеты «Мой профсоюз» и документ</w:t>
      </w:r>
      <w:r>
        <w:rPr>
          <w:rFonts w:ascii="Times New Roman" w:hAnsi="Times New Roman"/>
          <w:sz w:val="28"/>
          <w:szCs w:val="28"/>
        </w:rPr>
        <w:t>ов горкома и крайкома профсоюза.</w:t>
      </w:r>
    </w:p>
    <w:p w14:paraId="6F873FA4" w14:textId="77777777" w:rsidR="000D79D7" w:rsidRDefault="003B0347" w:rsidP="00585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79D7">
        <w:rPr>
          <w:rFonts w:ascii="Times New Roman" w:hAnsi="Times New Roman"/>
          <w:sz w:val="28"/>
          <w:szCs w:val="28"/>
        </w:rPr>
        <w:t xml:space="preserve">. </w:t>
      </w:r>
      <w:r w:rsidR="000D79D7" w:rsidRPr="00982989">
        <w:rPr>
          <w:rFonts w:ascii="Times New Roman" w:hAnsi="Times New Roman"/>
          <w:sz w:val="28"/>
          <w:szCs w:val="28"/>
        </w:rPr>
        <w:t>П</w:t>
      </w:r>
      <w:r w:rsidR="000D79D7">
        <w:rPr>
          <w:rFonts w:ascii="Times New Roman" w:hAnsi="Times New Roman"/>
          <w:sz w:val="28"/>
          <w:szCs w:val="28"/>
        </w:rPr>
        <w:t>о мере необходимости проводится</w:t>
      </w:r>
      <w:r w:rsidR="000D79D7" w:rsidRPr="00982989">
        <w:rPr>
          <w:rFonts w:ascii="Times New Roman" w:hAnsi="Times New Roman"/>
          <w:sz w:val="28"/>
          <w:szCs w:val="28"/>
        </w:rPr>
        <w:t xml:space="preserve"> консультативная работа с членами профсоюзной организации (по соблюдению и выполнению Коллективного договора, по ознакомлению со статьями Трудового Кодекса РФ и др.).</w:t>
      </w:r>
    </w:p>
    <w:p w14:paraId="32A17296" w14:textId="77777777" w:rsidR="000D79D7" w:rsidRDefault="003B0347" w:rsidP="00585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79D7">
        <w:rPr>
          <w:rFonts w:ascii="Times New Roman" w:hAnsi="Times New Roman"/>
          <w:sz w:val="28"/>
          <w:szCs w:val="28"/>
        </w:rPr>
        <w:t xml:space="preserve">. </w:t>
      </w:r>
      <w:r w:rsidR="000D79D7" w:rsidRPr="00982989">
        <w:rPr>
          <w:rFonts w:ascii="Times New Roman" w:hAnsi="Times New Roman"/>
          <w:sz w:val="28"/>
          <w:szCs w:val="28"/>
        </w:rPr>
        <w:t>Профсоюзная ст</w:t>
      </w:r>
      <w:r w:rsidR="000D79D7">
        <w:rPr>
          <w:rFonts w:ascii="Times New Roman" w:hAnsi="Times New Roman"/>
          <w:sz w:val="28"/>
          <w:szCs w:val="28"/>
        </w:rPr>
        <w:t>раница расположена на сайте ДОУ (содержит актуальную информацию по уставным направлениям деятельности профсоюза, новостной блок, фотогалерею, ежегодные публичные отчеты профкома и КРК).</w:t>
      </w:r>
    </w:p>
    <w:p w14:paraId="76B5AFA4" w14:textId="77777777" w:rsidR="000D79D7" w:rsidRDefault="003B0347" w:rsidP="00585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79D7">
        <w:rPr>
          <w:rFonts w:ascii="Times New Roman" w:hAnsi="Times New Roman"/>
          <w:sz w:val="28"/>
          <w:szCs w:val="28"/>
        </w:rPr>
        <w:t xml:space="preserve">. </w:t>
      </w:r>
      <w:r w:rsidR="000D79D7" w:rsidRPr="00982989">
        <w:rPr>
          <w:rFonts w:ascii="Times New Roman" w:hAnsi="Times New Roman"/>
          <w:sz w:val="28"/>
          <w:szCs w:val="28"/>
        </w:rPr>
        <w:t>Своевременно регистрируется входящая литература и документа</w:t>
      </w:r>
      <w:r w:rsidR="000D79D7">
        <w:rPr>
          <w:rFonts w:ascii="Times New Roman" w:hAnsi="Times New Roman"/>
          <w:sz w:val="28"/>
          <w:szCs w:val="28"/>
        </w:rPr>
        <w:t>ция.</w:t>
      </w:r>
    </w:p>
    <w:p w14:paraId="33202DE6" w14:textId="77777777" w:rsidR="003B0347" w:rsidRPr="003B0347" w:rsidRDefault="003B0347" w:rsidP="003B0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Члены ППО ДОУ участвовали в различных конкурсах и мероприятиях организованных Ставропольской городской организацией профессионального союза работников народного образования и науки РФ таких как:</w:t>
      </w:r>
      <w:r w:rsidRPr="00711B66">
        <w:rPr>
          <w:rFonts w:ascii="Times New Roman" w:hAnsi="Times New Roman"/>
          <w:sz w:val="28"/>
        </w:rPr>
        <w:br/>
      </w:r>
      <w:r>
        <w:rPr>
          <w:rFonts w:ascii="Times New Roman" w:eastAsia="Calibri" w:hAnsi="Times New Roman"/>
          <w:sz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Конкурс</w:t>
      </w:r>
      <w:r w:rsidRPr="003B0347">
        <w:rPr>
          <w:rFonts w:ascii="Times New Roman" w:eastAsia="Calibri" w:hAnsi="Times New Roman"/>
          <w:sz w:val="28"/>
          <w:lang w:eastAsia="en-US"/>
        </w:rPr>
        <w:t>«Авт</w:t>
      </w:r>
      <w:r>
        <w:rPr>
          <w:rFonts w:ascii="Times New Roman" w:eastAsia="Calibri" w:hAnsi="Times New Roman"/>
          <w:sz w:val="28"/>
          <w:lang w:eastAsia="en-US"/>
        </w:rPr>
        <w:t>оледи</w:t>
      </w:r>
      <w:proofErr w:type="spellEnd"/>
      <w:r>
        <w:rPr>
          <w:rFonts w:ascii="Times New Roman" w:eastAsia="Calibri" w:hAnsi="Times New Roman"/>
          <w:sz w:val="28"/>
          <w:lang w:eastAsia="en-US"/>
        </w:rPr>
        <w:t>»</w:t>
      </w:r>
      <w:r w:rsidRPr="003B0347">
        <w:rPr>
          <w:rFonts w:ascii="Times New Roman" w:eastAsia="Calibri" w:hAnsi="Times New Roman"/>
          <w:sz w:val="28"/>
          <w:lang w:eastAsia="en-US"/>
        </w:rPr>
        <w:br/>
        <w:t>- Всероссийская акция производственной гимнастики</w:t>
      </w:r>
      <w:r w:rsidRPr="003B0347">
        <w:rPr>
          <w:rFonts w:ascii="Times New Roman" w:eastAsia="Calibri" w:hAnsi="Times New Roman"/>
          <w:sz w:val="28"/>
          <w:lang w:eastAsia="en-US"/>
        </w:rPr>
        <w:br/>
        <w:t>«</w:t>
      </w:r>
      <w:proofErr w:type="spellStart"/>
      <w:r w:rsidRPr="003B0347">
        <w:rPr>
          <w:rFonts w:ascii="Times New Roman" w:eastAsia="Calibri" w:hAnsi="Times New Roman"/>
          <w:sz w:val="28"/>
          <w:lang w:eastAsia="en-US"/>
        </w:rPr>
        <w:t>Прозарядка</w:t>
      </w:r>
      <w:proofErr w:type="spellEnd"/>
      <w:r w:rsidRPr="003B0347">
        <w:rPr>
          <w:rFonts w:ascii="Times New Roman" w:eastAsia="Calibri" w:hAnsi="Times New Roman"/>
          <w:sz w:val="28"/>
          <w:lang w:eastAsia="en-US"/>
        </w:rPr>
        <w:t xml:space="preserve"> для всех»</w:t>
      </w:r>
      <w:r w:rsidRPr="003B0347">
        <w:rPr>
          <w:rFonts w:ascii="Times New Roman" w:eastAsia="Calibri" w:hAnsi="Times New Roman"/>
          <w:sz w:val="28"/>
          <w:lang w:eastAsia="en-US"/>
        </w:rPr>
        <w:br/>
        <w:t>- Ми</w:t>
      </w:r>
      <w:r>
        <w:rPr>
          <w:rFonts w:ascii="Times New Roman" w:eastAsia="Calibri" w:hAnsi="Times New Roman"/>
          <w:sz w:val="28"/>
          <w:lang w:eastAsia="en-US"/>
        </w:rPr>
        <w:t>тинг «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Zа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мир,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Zа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труд,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Zа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май»;</w:t>
      </w:r>
    </w:p>
    <w:p w14:paraId="748DAC30" w14:textId="77777777" w:rsidR="003B0347" w:rsidRPr="003B0347" w:rsidRDefault="003B0347" w:rsidP="003B0347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t>- День Флага РФ – 12 августа, День России- 12 июня</w:t>
      </w:r>
    </w:p>
    <w:p w14:paraId="7A13B342" w14:textId="77777777" w:rsidR="003B0347" w:rsidRPr="003B0347" w:rsidRDefault="003B0347" w:rsidP="003B0347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t>- «Шахматный турнир» 01.11.2022  организован Ставропольской городской организацией профсоюза образования и науки РФ</w:t>
      </w:r>
      <w:r w:rsidRPr="003B0347">
        <w:rPr>
          <w:rFonts w:ascii="Arial" w:hAnsi="Arial" w:cs="Arial"/>
          <w:color w:val="2C2D2E"/>
          <w:sz w:val="29"/>
          <w:szCs w:val="29"/>
        </w:rPr>
        <w:t xml:space="preserve">  </w:t>
      </w:r>
      <w:r w:rsidRPr="003B0347">
        <w:rPr>
          <w:rFonts w:ascii="Times New Roman" w:hAnsi="Times New Roman"/>
          <w:color w:val="2C2D2E"/>
          <w:sz w:val="28"/>
          <w:szCs w:val="28"/>
        </w:rPr>
        <w:t>на базе</w:t>
      </w:r>
      <w:r w:rsidRPr="003B0347">
        <w:rPr>
          <w:rFonts w:ascii="Arial" w:hAnsi="Arial" w:cs="Arial"/>
          <w:color w:val="2C2D2E"/>
          <w:sz w:val="29"/>
          <w:szCs w:val="29"/>
        </w:rPr>
        <w:t xml:space="preserve"> </w:t>
      </w:r>
      <w:r w:rsidRPr="003B0347">
        <w:rPr>
          <w:rFonts w:ascii="Times New Roman" w:eastAsia="Calibri" w:hAnsi="Times New Roman"/>
          <w:sz w:val="28"/>
          <w:lang w:eastAsia="en-US"/>
        </w:rPr>
        <w:t>Муниципального бюджетного учреждения дополнительного образования «Центр внешкольной работы Промышленного района города Ставрополя».</w:t>
      </w:r>
      <w:r w:rsidR="008C0E65">
        <w:rPr>
          <w:rFonts w:ascii="Times New Roman" w:eastAsia="Calibri" w:hAnsi="Times New Roman"/>
          <w:sz w:val="28"/>
          <w:lang w:eastAsia="en-US"/>
        </w:rPr>
        <w:t xml:space="preserve"> Участниками являлись Варфоломеева Л.Н. и Комарова О.А.</w:t>
      </w:r>
      <w:r w:rsidRPr="003B0347">
        <w:rPr>
          <w:rFonts w:ascii="Times New Roman" w:eastAsia="Calibri" w:hAnsi="Times New Roman"/>
          <w:sz w:val="28"/>
          <w:lang w:eastAsia="en-US"/>
        </w:rPr>
        <w:br/>
        <w:t>- Конкурс видеороликов организованный Ставропольской краевой организацией  Общероссийского Профсоюза образования « В профсоюзе быть выгодно!» награждены сертификатом за участие.</w:t>
      </w:r>
    </w:p>
    <w:p w14:paraId="60D0D4B3" w14:textId="77777777" w:rsidR="003B0347" w:rsidRPr="003B0347" w:rsidRDefault="003B0347" w:rsidP="003B0347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t xml:space="preserve">- Конкурс « Профсоюзный </w:t>
      </w:r>
      <w:proofErr w:type="spellStart"/>
      <w:r w:rsidRPr="003B0347">
        <w:rPr>
          <w:rFonts w:ascii="Times New Roman" w:eastAsia="Calibri" w:hAnsi="Times New Roman"/>
          <w:sz w:val="28"/>
          <w:lang w:eastAsia="en-US"/>
        </w:rPr>
        <w:t>эдьютон</w:t>
      </w:r>
      <w:proofErr w:type="spellEnd"/>
      <w:r w:rsidRPr="003B0347">
        <w:rPr>
          <w:rFonts w:ascii="Times New Roman" w:eastAsia="Calibri" w:hAnsi="Times New Roman"/>
          <w:sz w:val="28"/>
          <w:lang w:eastAsia="en-US"/>
        </w:rPr>
        <w:t xml:space="preserve">» </w:t>
      </w:r>
      <w:proofErr w:type="spellStart"/>
      <w:r w:rsidRPr="003B0347">
        <w:rPr>
          <w:rFonts w:ascii="Times New Roman" w:eastAsia="Calibri" w:hAnsi="Times New Roman"/>
          <w:sz w:val="28"/>
          <w:lang w:eastAsia="en-US"/>
        </w:rPr>
        <w:t>Шадура</w:t>
      </w:r>
      <w:proofErr w:type="spellEnd"/>
      <w:r w:rsidRPr="003B0347">
        <w:rPr>
          <w:rFonts w:ascii="Times New Roman" w:eastAsia="Calibri" w:hAnsi="Times New Roman"/>
          <w:sz w:val="28"/>
          <w:lang w:eastAsia="en-US"/>
        </w:rPr>
        <w:t xml:space="preserve"> О.В. 2-место</w:t>
      </w:r>
    </w:p>
    <w:p w14:paraId="467CBC41" w14:textId="77777777" w:rsidR="003B0347" w:rsidRPr="003B0347" w:rsidRDefault="003B0347" w:rsidP="003B0347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t xml:space="preserve">-  Акция « Читаем Ушинского» Алферова Е.И. </w:t>
      </w:r>
    </w:p>
    <w:p w14:paraId="3A4EF2AA" w14:textId="506D1D83" w:rsidR="003B0347" w:rsidRPr="003B0347" w:rsidRDefault="003B0347" w:rsidP="003B0347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lastRenderedPageBreak/>
        <w:t>-  28 марта  2023 года в рамках Года педагога и наставника на базе гимназии No12 им. Белоконя В.Э. состоялся Городской профсоюзный смотр-конкурс художественной самодеятельности среди работников образовательных организаций г. Ставрополя. Организован Ставропольской городской организацией профсоюза образования и науки- Алферова Е.</w:t>
      </w:r>
      <w:r w:rsidR="00B05088">
        <w:rPr>
          <w:rFonts w:ascii="Times New Roman" w:eastAsia="Calibri" w:hAnsi="Times New Roman"/>
          <w:sz w:val="28"/>
          <w:lang w:eastAsia="en-US"/>
        </w:rPr>
        <w:t xml:space="preserve"> </w:t>
      </w:r>
      <w:r w:rsidRPr="003B0347">
        <w:rPr>
          <w:rFonts w:ascii="Times New Roman" w:eastAsia="Calibri" w:hAnsi="Times New Roman"/>
          <w:sz w:val="28"/>
          <w:lang w:eastAsia="en-US"/>
        </w:rPr>
        <w:t>И</w:t>
      </w:r>
      <w:r w:rsidR="00B05088">
        <w:rPr>
          <w:rFonts w:ascii="Times New Roman" w:eastAsia="Calibri" w:hAnsi="Times New Roman"/>
          <w:sz w:val="28"/>
          <w:lang w:eastAsia="en-US"/>
        </w:rPr>
        <w:t>.</w:t>
      </w:r>
      <w:r w:rsidRPr="003B0347">
        <w:rPr>
          <w:rFonts w:ascii="Times New Roman" w:eastAsia="Calibri" w:hAnsi="Times New Roman"/>
          <w:sz w:val="28"/>
          <w:lang w:eastAsia="en-US"/>
        </w:rPr>
        <w:t xml:space="preserve"> 3-е призовое место</w:t>
      </w:r>
    </w:p>
    <w:p w14:paraId="01C03090" w14:textId="363636E4" w:rsidR="000D79D7" w:rsidRPr="008C0E65" w:rsidRDefault="003B0347" w:rsidP="008C0E6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3B0347">
        <w:rPr>
          <w:rFonts w:ascii="Times New Roman" w:eastAsia="Calibri" w:hAnsi="Times New Roman"/>
          <w:sz w:val="28"/>
          <w:lang w:eastAsia="en-US"/>
        </w:rPr>
        <w:t xml:space="preserve">- Конкурс </w:t>
      </w:r>
      <w:r w:rsidR="00B05088" w:rsidRPr="003B0347">
        <w:rPr>
          <w:rFonts w:ascii="Times New Roman" w:eastAsia="Calibri" w:hAnsi="Times New Roman"/>
          <w:sz w:val="28"/>
          <w:lang w:eastAsia="en-US"/>
        </w:rPr>
        <w:t>«Профсоюзный</w:t>
      </w:r>
      <w:r w:rsidRPr="003B0347">
        <w:rPr>
          <w:rFonts w:ascii="Times New Roman" w:eastAsia="Calibri" w:hAnsi="Times New Roman"/>
          <w:sz w:val="28"/>
          <w:lang w:eastAsia="en-US"/>
        </w:rPr>
        <w:t xml:space="preserve"> репортер» эссе о </w:t>
      </w:r>
      <w:proofErr w:type="spellStart"/>
      <w:r w:rsidRPr="003B0347">
        <w:rPr>
          <w:rFonts w:ascii="Times New Roman" w:eastAsia="Calibri" w:hAnsi="Times New Roman"/>
          <w:sz w:val="28"/>
          <w:lang w:eastAsia="en-US"/>
        </w:rPr>
        <w:t>Слука</w:t>
      </w:r>
      <w:proofErr w:type="spellEnd"/>
      <w:r w:rsidRPr="003B0347">
        <w:rPr>
          <w:rFonts w:ascii="Times New Roman" w:eastAsia="Calibri" w:hAnsi="Times New Roman"/>
          <w:sz w:val="28"/>
          <w:lang w:eastAsia="en-US"/>
        </w:rPr>
        <w:t xml:space="preserve"> С.А</w:t>
      </w:r>
      <w:r w:rsidR="00B05088">
        <w:rPr>
          <w:rFonts w:ascii="Times New Roman" w:eastAsia="Calibri" w:hAnsi="Times New Roman"/>
          <w:sz w:val="28"/>
          <w:lang w:eastAsia="en-US"/>
        </w:rPr>
        <w:t>.</w:t>
      </w:r>
      <w:r w:rsidRPr="003B0347">
        <w:rPr>
          <w:rFonts w:ascii="Times New Roman" w:eastAsia="Calibri" w:hAnsi="Times New Roman"/>
          <w:sz w:val="28"/>
          <w:lang w:eastAsia="en-US"/>
        </w:rPr>
        <w:t xml:space="preserve">-3-е место </w:t>
      </w:r>
    </w:p>
    <w:p w14:paraId="4513BEC2" w14:textId="77777777" w:rsidR="000D79D7" w:rsidRDefault="008C0E65" w:rsidP="00031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79D7" w:rsidRPr="00031FBD">
        <w:rPr>
          <w:rFonts w:ascii="Times New Roman" w:hAnsi="Times New Roman"/>
          <w:sz w:val="28"/>
          <w:szCs w:val="28"/>
        </w:rPr>
        <w:t>.</w:t>
      </w:r>
      <w:r w:rsidR="000D79D7">
        <w:rPr>
          <w:rFonts w:ascii="Times New Roman" w:hAnsi="Times New Roman"/>
          <w:sz w:val="28"/>
          <w:szCs w:val="28"/>
        </w:rPr>
        <w:t xml:space="preserve"> </w:t>
      </w:r>
      <w:r w:rsidR="000D79D7" w:rsidRPr="00982989">
        <w:rPr>
          <w:rFonts w:ascii="Times New Roman" w:hAnsi="Times New Roman"/>
          <w:sz w:val="28"/>
          <w:szCs w:val="28"/>
        </w:rPr>
        <w:t>Были организованы праздничные мероприятия, посвященные Дню дошкольного работни</w:t>
      </w:r>
      <w:r w:rsidR="000D79D7">
        <w:rPr>
          <w:rFonts w:ascii="Times New Roman" w:hAnsi="Times New Roman"/>
          <w:sz w:val="28"/>
          <w:szCs w:val="28"/>
        </w:rPr>
        <w:t xml:space="preserve">ка, </w:t>
      </w:r>
      <w:r w:rsidR="000D79D7" w:rsidRPr="00982989">
        <w:rPr>
          <w:rFonts w:ascii="Times New Roman" w:hAnsi="Times New Roman"/>
          <w:sz w:val="28"/>
          <w:szCs w:val="28"/>
        </w:rPr>
        <w:t>Новому году, Международному женскому дню 8 марта</w:t>
      </w:r>
      <w:r w:rsidR="000D79D7">
        <w:rPr>
          <w:rFonts w:ascii="Times New Roman" w:hAnsi="Times New Roman"/>
          <w:sz w:val="28"/>
          <w:szCs w:val="28"/>
        </w:rPr>
        <w:t xml:space="preserve"> (развлекательные програм</w:t>
      </w:r>
      <w:r>
        <w:rPr>
          <w:rFonts w:ascii="Times New Roman" w:hAnsi="Times New Roman"/>
          <w:sz w:val="28"/>
          <w:szCs w:val="28"/>
        </w:rPr>
        <w:t>мы в музыкальном зале ДОУ</w:t>
      </w:r>
      <w:r w:rsidR="000D79D7">
        <w:rPr>
          <w:rFonts w:ascii="Times New Roman" w:hAnsi="Times New Roman"/>
          <w:sz w:val="28"/>
          <w:szCs w:val="28"/>
        </w:rPr>
        <w:t>.</w:t>
      </w:r>
      <w:r w:rsidR="000D79D7" w:rsidRPr="00031FBD">
        <w:rPr>
          <w:rFonts w:ascii="Times New Roman" w:hAnsi="Times New Roman"/>
          <w:sz w:val="28"/>
          <w:szCs w:val="28"/>
        </w:rPr>
        <w:t xml:space="preserve"> </w:t>
      </w:r>
      <w:r w:rsidR="000D79D7" w:rsidRPr="00982989">
        <w:rPr>
          <w:rFonts w:ascii="Times New Roman" w:hAnsi="Times New Roman"/>
          <w:sz w:val="28"/>
          <w:szCs w:val="28"/>
        </w:rPr>
        <w:t>Приобретение и вручение подарков членам профсоюзной организа</w:t>
      </w:r>
      <w:r w:rsidR="000D79D7">
        <w:rPr>
          <w:rFonts w:ascii="Times New Roman" w:hAnsi="Times New Roman"/>
          <w:sz w:val="28"/>
          <w:szCs w:val="28"/>
        </w:rPr>
        <w:t>ции).</w:t>
      </w:r>
    </w:p>
    <w:p w14:paraId="2189E608" w14:textId="58E4A630" w:rsidR="000D79D7" w:rsidRDefault="008C0E65" w:rsidP="00C45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79D7" w:rsidRPr="00C45BE5">
        <w:rPr>
          <w:rFonts w:ascii="Times New Roman" w:hAnsi="Times New Roman"/>
          <w:sz w:val="28"/>
          <w:szCs w:val="28"/>
        </w:rPr>
        <w:t>. Ответственный за культурно</w:t>
      </w:r>
      <w:r>
        <w:rPr>
          <w:rFonts w:ascii="Times New Roman" w:hAnsi="Times New Roman"/>
          <w:sz w:val="28"/>
          <w:szCs w:val="28"/>
        </w:rPr>
        <w:t xml:space="preserve">-массовые мероприятия </w:t>
      </w:r>
      <w:r w:rsidR="00D67EE5">
        <w:rPr>
          <w:rFonts w:ascii="Times New Roman" w:hAnsi="Times New Roman"/>
          <w:sz w:val="28"/>
          <w:szCs w:val="28"/>
        </w:rPr>
        <w:t xml:space="preserve">Потапова </w:t>
      </w:r>
      <w:r w:rsidR="00B05088">
        <w:rPr>
          <w:rFonts w:ascii="Times New Roman" w:hAnsi="Times New Roman"/>
          <w:sz w:val="28"/>
          <w:szCs w:val="28"/>
        </w:rPr>
        <w:t>Н. П.</w:t>
      </w:r>
      <w:r w:rsidR="00D67E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Долгова О.Е., Габриелян А.З</w:t>
      </w:r>
      <w:r w:rsidR="00B05088">
        <w:rPr>
          <w:rFonts w:ascii="Times New Roman" w:hAnsi="Times New Roman"/>
          <w:sz w:val="28"/>
          <w:szCs w:val="28"/>
        </w:rPr>
        <w:t>.</w:t>
      </w:r>
      <w:r w:rsidR="000D79D7" w:rsidRPr="002E62CC">
        <w:rPr>
          <w:rFonts w:ascii="Times New Roman" w:hAnsi="Times New Roman"/>
          <w:sz w:val="28"/>
          <w:szCs w:val="28"/>
        </w:rPr>
        <w:t xml:space="preserve"> </w:t>
      </w:r>
      <w:r w:rsidR="000D79D7">
        <w:rPr>
          <w:rFonts w:ascii="Times New Roman" w:hAnsi="Times New Roman"/>
          <w:sz w:val="28"/>
          <w:szCs w:val="28"/>
        </w:rPr>
        <w:t xml:space="preserve">распространяла льготные билеты на </w:t>
      </w:r>
      <w:r w:rsidR="000D79D7" w:rsidRPr="002E62CC">
        <w:rPr>
          <w:rFonts w:ascii="Times New Roman" w:hAnsi="Times New Roman"/>
          <w:sz w:val="28"/>
          <w:szCs w:val="28"/>
        </w:rPr>
        <w:t>посещение краевого театра драмы</w:t>
      </w:r>
      <w:r>
        <w:rPr>
          <w:rFonts w:ascii="Times New Roman" w:hAnsi="Times New Roman"/>
          <w:sz w:val="28"/>
          <w:szCs w:val="28"/>
        </w:rPr>
        <w:t>, концертов в СДДТ, музыкальной филармонии</w:t>
      </w:r>
      <w:r w:rsidR="000D79D7">
        <w:rPr>
          <w:rFonts w:ascii="Times New Roman" w:hAnsi="Times New Roman"/>
          <w:sz w:val="28"/>
          <w:szCs w:val="28"/>
        </w:rPr>
        <w:t xml:space="preserve"> членам ППО и членам их семей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24A8B4F" w14:textId="77777777" w:rsidR="000D79D7" w:rsidRDefault="008C0E65" w:rsidP="00585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79D7">
        <w:rPr>
          <w:rFonts w:ascii="Times New Roman" w:hAnsi="Times New Roman"/>
          <w:sz w:val="28"/>
          <w:szCs w:val="28"/>
        </w:rPr>
        <w:t>. Ч</w:t>
      </w:r>
      <w:r w:rsidR="000D79D7" w:rsidRPr="00982989">
        <w:rPr>
          <w:rFonts w:ascii="Times New Roman" w:hAnsi="Times New Roman"/>
          <w:sz w:val="28"/>
          <w:szCs w:val="28"/>
        </w:rPr>
        <w:t>ленам профсоюзной организации</w:t>
      </w:r>
      <w:r w:rsidR="000D79D7">
        <w:rPr>
          <w:rFonts w:ascii="Times New Roman" w:hAnsi="Times New Roman"/>
          <w:sz w:val="28"/>
          <w:szCs w:val="28"/>
        </w:rPr>
        <w:t xml:space="preserve"> оказывалась</w:t>
      </w:r>
      <w:r w:rsidR="000D79D7" w:rsidRPr="00982989">
        <w:rPr>
          <w:rFonts w:ascii="Times New Roman" w:hAnsi="Times New Roman"/>
          <w:sz w:val="28"/>
          <w:szCs w:val="28"/>
        </w:rPr>
        <w:t xml:space="preserve"> материальн</w:t>
      </w:r>
      <w:r w:rsidR="000D79D7">
        <w:rPr>
          <w:rFonts w:ascii="Times New Roman" w:hAnsi="Times New Roman"/>
          <w:sz w:val="28"/>
          <w:szCs w:val="28"/>
        </w:rPr>
        <w:t>ая</w:t>
      </w:r>
      <w:r w:rsidR="000D79D7" w:rsidRPr="00982989">
        <w:rPr>
          <w:rFonts w:ascii="Times New Roman" w:hAnsi="Times New Roman"/>
          <w:sz w:val="28"/>
          <w:szCs w:val="28"/>
        </w:rPr>
        <w:t xml:space="preserve"> помо</w:t>
      </w:r>
      <w:r w:rsidR="000D79D7">
        <w:rPr>
          <w:rFonts w:ascii="Times New Roman" w:hAnsi="Times New Roman"/>
          <w:sz w:val="28"/>
          <w:szCs w:val="28"/>
        </w:rPr>
        <w:t xml:space="preserve">щь, а также премирование по случаю юбилейных дат, </w:t>
      </w:r>
      <w:r w:rsidR="000D79D7" w:rsidRPr="00982989">
        <w:rPr>
          <w:rFonts w:ascii="Times New Roman" w:hAnsi="Times New Roman"/>
          <w:sz w:val="28"/>
          <w:szCs w:val="28"/>
        </w:rPr>
        <w:t>премирование членов профсоюзного актива</w:t>
      </w:r>
      <w:r w:rsidR="000D79D7">
        <w:rPr>
          <w:rFonts w:ascii="Times New Roman" w:hAnsi="Times New Roman"/>
          <w:sz w:val="28"/>
          <w:szCs w:val="28"/>
        </w:rPr>
        <w:t xml:space="preserve"> по итогам работы за год</w:t>
      </w:r>
      <w:r w:rsidR="000D79D7" w:rsidRPr="00982989">
        <w:rPr>
          <w:rFonts w:ascii="Times New Roman" w:hAnsi="Times New Roman"/>
          <w:sz w:val="28"/>
          <w:szCs w:val="28"/>
        </w:rPr>
        <w:t xml:space="preserve"> (согласно Коллективному Догово</w:t>
      </w:r>
      <w:r w:rsidR="000D79D7">
        <w:rPr>
          <w:rFonts w:ascii="Times New Roman" w:hAnsi="Times New Roman"/>
          <w:sz w:val="28"/>
          <w:szCs w:val="28"/>
        </w:rPr>
        <w:t>ру).</w:t>
      </w:r>
    </w:p>
    <w:p w14:paraId="40CF3DB3" w14:textId="77777777" w:rsidR="000D79D7" w:rsidRPr="00982989" w:rsidRDefault="000D79D7" w:rsidP="00382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color w:val="000000"/>
          <w:sz w:val="28"/>
          <w:szCs w:val="28"/>
        </w:rPr>
        <w:t xml:space="preserve">В целом, деятельность первичной профсоюзной организации была направлена на урегулирование социально-трудовых отношений, мотивацию профсоюзного членства, укрепление позиции профсоюза в процессе </w:t>
      </w:r>
      <w:r w:rsidRPr="00982989">
        <w:rPr>
          <w:rFonts w:ascii="Times New Roman" w:hAnsi="Times New Roman"/>
          <w:sz w:val="28"/>
          <w:szCs w:val="28"/>
        </w:rPr>
        <w:t xml:space="preserve">защиты прав и интересов своих членов. </w:t>
      </w:r>
    </w:p>
    <w:p w14:paraId="697EDA5C" w14:textId="77777777" w:rsidR="000D79D7" w:rsidRDefault="000D79D7" w:rsidP="00232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продолжить работу по привлечению и закреплению молодых специалистов, развитию системы наставничества. Активизировать работу по мотивации профсоюзного членства, повышать качество профсоюзных мероприятий. Вести учет экономической эффективности коллективно-договорного регулирования социально-трудовых отношений.</w:t>
      </w:r>
    </w:p>
    <w:p w14:paraId="428BEF90" w14:textId="77777777" w:rsidR="000D79D7" w:rsidRDefault="000D79D7" w:rsidP="00232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EA4">
        <w:rPr>
          <w:rFonts w:ascii="Times New Roman" w:hAnsi="Times New Roman"/>
          <w:sz w:val="28"/>
          <w:szCs w:val="28"/>
        </w:rPr>
        <w:t xml:space="preserve">Вместе с тем, очень хотелось бы, чтобы вновь прибывшие молодые члены нашего коллектива и профсоюзной организации пробудили в себе активность и влились в нашу общественную профсоюзную жизнь и жили с нами единым организмом. </w:t>
      </w:r>
    </w:p>
    <w:p w14:paraId="3E756FF7" w14:textId="61559D5B" w:rsidR="000D79D7" w:rsidRPr="00D24227" w:rsidRDefault="000D79D7" w:rsidP="00B050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i/>
          <w:sz w:val="28"/>
          <w:szCs w:val="28"/>
        </w:rPr>
        <w:t>Неизменным к</w:t>
      </w:r>
      <w:r w:rsidRPr="00C81F53">
        <w:rPr>
          <w:i/>
          <w:sz w:val="28"/>
          <w:szCs w:val="28"/>
        </w:rPr>
        <w:t>редо профсоюзной организации нашего ДОУ</w:t>
      </w:r>
      <w:r>
        <w:rPr>
          <w:i/>
          <w:sz w:val="28"/>
          <w:szCs w:val="28"/>
        </w:rPr>
        <w:t xml:space="preserve"> остаётся</w:t>
      </w:r>
      <w:r w:rsidRPr="00C81F53">
        <w:rPr>
          <w:i/>
          <w:sz w:val="28"/>
          <w:szCs w:val="28"/>
        </w:rPr>
        <w:t>: успех в решении проблем мотивации будет достигнут только тогда, когда будет соблюдаться принцип «Каждый профсоюзный орган, каждый профсоюзный лидер – для членов профсоюза, а не наоборот».</w:t>
      </w:r>
    </w:p>
    <w:sectPr w:rsidR="000D79D7" w:rsidRPr="00D24227" w:rsidSect="00A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39A"/>
    <w:multiLevelType w:val="hybridMultilevel"/>
    <w:tmpl w:val="DE3C2960"/>
    <w:lvl w:ilvl="0" w:tplc="D55A8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889021E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05522D5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2BF43EA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03B140C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C2D5241"/>
    <w:multiLevelType w:val="hybridMultilevel"/>
    <w:tmpl w:val="A1BE9962"/>
    <w:lvl w:ilvl="0" w:tplc="82902CE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3483A3B"/>
    <w:multiLevelType w:val="hybridMultilevel"/>
    <w:tmpl w:val="513029A0"/>
    <w:lvl w:ilvl="0" w:tplc="CDB2B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B895E04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7596D46"/>
    <w:multiLevelType w:val="hybridMultilevel"/>
    <w:tmpl w:val="955456C2"/>
    <w:lvl w:ilvl="0" w:tplc="F0B0386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99989198">
    <w:abstractNumId w:val="0"/>
  </w:num>
  <w:num w:numId="2" w16cid:durableId="660691787">
    <w:abstractNumId w:val="4"/>
  </w:num>
  <w:num w:numId="3" w16cid:durableId="560408599">
    <w:abstractNumId w:val="3"/>
  </w:num>
  <w:num w:numId="4" w16cid:durableId="1552960948">
    <w:abstractNumId w:val="1"/>
  </w:num>
  <w:num w:numId="5" w16cid:durableId="904417064">
    <w:abstractNumId w:val="6"/>
  </w:num>
  <w:num w:numId="6" w16cid:durableId="1088309716">
    <w:abstractNumId w:val="2"/>
  </w:num>
  <w:num w:numId="7" w16cid:durableId="1217551234">
    <w:abstractNumId w:val="7"/>
  </w:num>
  <w:num w:numId="8" w16cid:durableId="293683942">
    <w:abstractNumId w:val="8"/>
  </w:num>
  <w:num w:numId="9" w16cid:durableId="1970167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2989"/>
    <w:rsid w:val="00021FF7"/>
    <w:rsid w:val="00025579"/>
    <w:rsid w:val="0002781A"/>
    <w:rsid w:val="00027E18"/>
    <w:rsid w:val="000314F3"/>
    <w:rsid w:val="00031FBD"/>
    <w:rsid w:val="00045D87"/>
    <w:rsid w:val="0005290D"/>
    <w:rsid w:val="0008152E"/>
    <w:rsid w:val="000B5626"/>
    <w:rsid w:val="000B7761"/>
    <w:rsid w:val="000C389D"/>
    <w:rsid w:val="000C4394"/>
    <w:rsid w:val="000C6D61"/>
    <w:rsid w:val="000D516B"/>
    <w:rsid w:val="000D6DA6"/>
    <w:rsid w:val="000D79D7"/>
    <w:rsid w:val="000E3326"/>
    <w:rsid w:val="000E77BF"/>
    <w:rsid w:val="00113B6B"/>
    <w:rsid w:val="001242E2"/>
    <w:rsid w:val="00125306"/>
    <w:rsid w:val="00127738"/>
    <w:rsid w:val="00142522"/>
    <w:rsid w:val="00145D0A"/>
    <w:rsid w:val="001543D9"/>
    <w:rsid w:val="00166616"/>
    <w:rsid w:val="00167719"/>
    <w:rsid w:val="00174E4C"/>
    <w:rsid w:val="00180A1F"/>
    <w:rsid w:val="00195AD4"/>
    <w:rsid w:val="00197E75"/>
    <w:rsid w:val="001A3CD8"/>
    <w:rsid w:val="001B005F"/>
    <w:rsid w:val="001B480D"/>
    <w:rsid w:val="001B7C49"/>
    <w:rsid w:val="001C076D"/>
    <w:rsid w:val="001C25A4"/>
    <w:rsid w:val="001C7464"/>
    <w:rsid w:val="001E36E4"/>
    <w:rsid w:val="00207C10"/>
    <w:rsid w:val="00213A86"/>
    <w:rsid w:val="00215311"/>
    <w:rsid w:val="00215652"/>
    <w:rsid w:val="00232EA4"/>
    <w:rsid w:val="002462DD"/>
    <w:rsid w:val="0025197B"/>
    <w:rsid w:val="002520B2"/>
    <w:rsid w:val="002574BE"/>
    <w:rsid w:val="00274876"/>
    <w:rsid w:val="00283E7E"/>
    <w:rsid w:val="00292C0B"/>
    <w:rsid w:val="002A75CD"/>
    <w:rsid w:val="002B0F49"/>
    <w:rsid w:val="002B4CC8"/>
    <w:rsid w:val="002C0F10"/>
    <w:rsid w:val="002D1063"/>
    <w:rsid w:val="002D48FC"/>
    <w:rsid w:val="002E62CC"/>
    <w:rsid w:val="00315895"/>
    <w:rsid w:val="00345AA3"/>
    <w:rsid w:val="003532D8"/>
    <w:rsid w:val="00364450"/>
    <w:rsid w:val="00366415"/>
    <w:rsid w:val="003719F0"/>
    <w:rsid w:val="00373AEA"/>
    <w:rsid w:val="00382622"/>
    <w:rsid w:val="00383FDB"/>
    <w:rsid w:val="0039378A"/>
    <w:rsid w:val="003B0347"/>
    <w:rsid w:val="003B0B93"/>
    <w:rsid w:val="003B1A69"/>
    <w:rsid w:val="003B3100"/>
    <w:rsid w:val="003C683F"/>
    <w:rsid w:val="0040760B"/>
    <w:rsid w:val="00412CE5"/>
    <w:rsid w:val="00420469"/>
    <w:rsid w:val="00422E5D"/>
    <w:rsid w:val="00434E6D"/>
    <w:rsid w:val="004456C6"/>
    <w:rsid w:val="00457AC0"/>
    <w:rsid w:val="00465115"/>
    <w:rsid w:val="004667AF"/>
    <w:rsid w:val="00470A8A"/>
    <w:rsid w:val="004852D1"/>
    <w:rsid w:val="004872C9"/>
    <w:rsid w:val="00491D17"/>
    <w:rsid w:val="00492731"/>
    <w:rsid w:val="0049612A"/>
    <w:rsid w:val="004A6E0C"/>
    <w:rsid w:val="004A734B"/>
    <w:rsid w:val="004B40CB"/>
    <w:rsid w:val="004B6660"/>
    <w:rsid w:val="004C444B"/>
    <w:rsid w:val="004D45E9"/>
    <w:rsid w:val="004F780F"/>
    <w:rsid w:val="005008A8"/>
    <w:rsid w:val="00500C56"/>
    <w:rsid w:val="0051133C"/>
    <w:rsid w:val="00511489"/>
    <w:rsid w:val="00515A3B"/>
    <w:rsid w:val="00520762"/>
    <w:rsid w:val="005208D8"/>
    <w:rsid w:val="005244C9"/>
    <w:rsid w:val="00526F31"/>
    <w:rsid w:val="00534030"/>
    <w:rsid w:val="00551F12"/>
    <w:rsid w:val="0055410A"/>
    <w:rsid w:val="0055625F"/>
    <w:rsid w:val="00556F7B"/>
    <w:rsid w:val="005678FC"/>
    <w:rsid w:val="0057467D"/>
    <w:rsid w:val="0057686A"/>
    <w:rsid w:val="00585510"/>
    <w:rsid w:val="005A0AEC"/>
    <w:rsid w:val="005B49C1"/>
    <w:rsid w:val="005C6D8C"/>
    <w:rsid w:val="005C7A00"/>
    <w:rsid w:val="005F0D56"/>
    <w:rsid w:val="005F2CAC"/>
    <w:rsid w:val="005F5E05"/>
    <w:rsid w:val="00603FEC"/>
    <w:rsid w:val="00607BEC"/>
    <w:rsid w:val="006143BC"/>
    <w:rsid w:val="00617CA2"/>
    <w:rsid w:val="00631DCE"/>
    <w:rsid w:val="00634AFB"/>
    <w:rsid w:val="006357A2"/>
    <w:rsid w:val="00645669"/>
    <w:rsid w:val="00654569"/>
    <w:rsid w:val="00673BF8"/>
    <w:rsid w:val="00674E16"/>
    <w:rsid w:val="00686C50"/>
    <w:rsid w:val="00693AB3"/>
    <w:rsid w:val="006A0F74"/>
    <w:rsid w:val="006A5E4E"/>
    <w:rsid w:val="006C7310"/>
    <w:rsid w:val="006D70B2"/>
    <w:rsid w:val="006D7C17"/>
    <w:rsid w:val="006E34F3"/>
    <w:rsid w:val="006E5552"/>
    <w:rsid w:val="007054F7"/>
    <w:rsid w:val="007078A1"/>
    <w:rsid w:val="007138B9"/>
    <w:rsid w:val="007165E9"/>
    <w:rsid w:val="007225F2"/>
    <w:rsid w:val="00722C82"/>
    <w:rsid w:val="00753282"/>
    <w:rsid w:val="0075483D"/>
    <w:rsid w:val="00757D26"/>
    <w:rsid w:val="00765895"/>
    <w:rsid w:val="00767CF7"/>
    <w:rsid w:val="00772170"/>
    <w:rsid w:val="00773E63"/>
    <w:rsid w:val="00775599"/>
    <w:rsid w:val="007777DE"/>
    <w:rsid w:val="00780F10"/>
    <w:rsid w:val="00781DD0"/>
    <w:rsid w:val="00784066"/>
    <w:rsid w:val="00795F94"/>
    <w:rsid w:val="007A7D33"/>
    <w:rsid w:val="007C4CD2"/>
    <w:rsid w:val="007D7657"/>
    <w:rsid w:val="007E76D7"/>
    <w:rsid w:val="00813BAC"/>
    <w:rsid w:val="0082727F"/>
    <w:rsid w:val="00837DB2"/>
    <w:rsid w:val="0084412E"/>
    <w:rsid w:val="00891C80"/>
    <w:rsid w:val="008A1519"/>
    <w:rsid w:val="008A5F09"/>
    <w:rsid w:val="008C0E65"/>
    <w:rsid w:val="008C76CE"/>
    <w:rsid w:val="008D670F"/>
    <w:rsid w:val="008E0F19"/>
    <w:rsid w:val="008E275B"/>
    <w:rsid w:val="008E4255"/>
    <w:rsid w:val="008E47C3"/>
    <w:rsid w:val="00907CCD"/>
    <w:rsid w:val="009168EF"/>
    <w:rsid w:val="00917772"/>
    <w:rsid w:val="00917AE6"/>
    <w:rsid w:val="00920E59"/>
    <w:rsid w:val="00930032"/>
    <w:rsid w:val="009307BB"/>
    <w:rsid w:val="00931014"/>
    <w:rsid w:val="0093170C"/>
    <w:rsid w:val="00934AB0"/>
    <w:rsid w:val="00935122"/>
    <w:rsid w:val="009407E8"/>
    <w:rsid w:val="00940836"/>
    <w:rsid w:val="0094529E"/>
    <w:rsid w:val="00952AC3"/>
    <w:rsid w:val="009816BE"/>
    <w:rsid w:val="00982989"/>
    <w:rsid w:val="009849ED"/>
    <w:rsid w:val="00986B31"/>
    <w:rsid w:val="009A02C9"/>
    <w:rsid w:val="009A32C5"/>
    <w:rsid w:val="009C066F"/>
    <w:rsid w:val="009C5296"/>
    <w:rsid w:val="009D09B3"/>
    <w:rsid w:val="009D236D"/>
    <w:rsid w:val="00A2427B"/>
    <w:rsid w:val="00A330E9"/>
    <w:rsid w:val="00A366FE"/>
    <w:rsid w:val="00A51EDA"/>
    <w:rsid w:val="00A719F8"/>
    <w:rsid w:val="00A85E9C"/>
    <w:rsid w:val="00A90F99"/>
    <w:rsid w:val="00AB1F1E"/>
    <w:rsid w:val="00AB1F7D"/>
    <w:rsid w:val="00AB215A"/>
    <w:rsid w:val="00AB26AD"/>
    <w:rsid w:val="00AC44EE"/>
    <w:rsid w:val="00AE4086"/>
    <w:rsid w:val="00AE4170"/>
    <w:rsid w:val="00AE4A2D"/>
    <w:rsid w:val="00AF0F00"/>
    <w:rsid w:val="00AF5D9A"/>
    <w:rsid w:val="00B009BF"/>
    <w:rsid w:val="00B05088"/>
    <w:rsid w:val="00B0613C"/>
    <w:rsid w:val="00B26AAB"/>
    <w:rsid w:val="00B31029"/>
    <w:rsid w:val="00B53A28"/>
    <w:rsid w:val="00B86420"/>
    <w:rsid w:val="00B8699F"/>
    <w:rsid w:val="00B9328D"/>
    <w:rsid w:val="00BA2EBE"/>
    <w:rsid w:val="00BB336A"/>
    <w:rsid w:val="00BB536E"/>
    <w:rsid w:val="00BC1328"/>
    <w:rsid w:val="00BC5C6C"/>
    <w:rsid w:val="00BD4E3E"/>
    <w:rsid w:val="00BE03C5"/>
    <w:rsid w:val="00BE45AE"/>
    <w:rsid w:val="00BF49A9"/>
    <w:rsid w:val="00C21F26"/>
    <w:rsid w:val="00C41705"/>
    <w:rsid w:val="00C44E7D"/>
    <w:rsid w:val="00C45BE5"/>
    <w:rsid w:val="00C50B26"/>
    <w:rsid w:val="00C56069"/>
    <w:rsid w:val="00C61DA7"/>
    <w:rsid w:val="00C81F53"/>
    <w:rsid w:val="00C82DE9"/>
    <w:rsid w:val="00C82E39"/>
    <w:rsid w:val="00C875CB"/>
    <w:rsid w:val="00C97F57"/>
    <w:rsid w:val="00CB3A24"/>
    <w:rsid w:val="00CB7AFC"/>
    <w:rsid w:val="00CD5A3A"/>
    <w:rsid w:val="00CF0D10"/>
    <w:rsid w:val="00CF3EA4"/>
    <w:rsid w:val="00D058D5"/>
    <w:rsid w:val="00D10B5D"/>
    <w:rsid w:val="00D144D5"/>
    <w:rsid w:val="00D15FE7"/>
    <w:rsid w:val="00D24227"/>
    <w:rsid w:val="00D25EDB"/>
    <w:rsid w:val="00D30956"/>
    <w:rsid w:val="00D468D6"/>
    <w:rsid w:val="00D4795C"/>
    <w:rsid w:val="00D542DE"/>
    <w:rsid w:val="00D6376D"/>
    <w:rsid w:val="00D656EE"/>
    <w:rsid w:val="00D6735C"/>
    <w:rsid w:val="00D67EE5"/>
    <w:rsid w:val="00D723DD"/>
    <w:rsid w:val="00D76F19"/>
    <w:rsid w:val="00D80F68"/>
    <w:rsid w:val="00D86E79"/>
    <w:rsid w:val="00DA4F47"/>
    <w:rsid w:val="00DB00DC"/>
    <w:rsid w:val="00DB0176"/>
    <w:rsid w:val="00DC2667"/>
    <w:rsid w:val="00DC6DC1"/>
    <w:rsid w:val="00DF0368"/>
    <w:rsid w:val="00E039BD"/>
    <w:rsid w:val="00E03F7A"/>
    <w:rsid w:val="00E20DBF"/>
    <w:rsid w:val="00E34D8E"/>
    <w:rsid w:val="00E36E18"/>
    <w:rsid w:val="00E54371"/>
    <w:rsid w:val="00EC15F5"/>
    <w:rsid w:val="00ED0DE6"/>
    <w:rsid w:val="00EE13C2"/>
    <w:rsid w:val="00EE22C4"/>
    <w:rsid w:val="00EF15C1"/>
    <w:rsid w:val="00F070F1"/>
    <w:rsid w:val="00F30A2F"/>
    <w:rsid w:val="00F4384A"/>
    <w:rsid w:val="00F53018"/>
    <w:rsid w:val="00F85F1F"/>
    <w:rsid w:val="00F87288"/>
    <w:rsid w:val="00FB174F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ECAA3"/>
  <w15:docId w15:val="{B4E838C1-3311-4E19-8CA7-7AB010A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0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17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1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98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uiPriority w:val="99"/>
    <w:rsid w:val="00DB0176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D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0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10B5D"/>
    <w:pPr>
      <w:ind w:left="720"/>
      <w:contextualSpacing/>
    </w:pPr>
  </w:style>
  <w:style w:type="character" w:styleId="a7">
    <w:name w:val="Hyperlink"/>
    <w:uiPriority w:val="99"/>
    <w:rsid w:val="0051148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9310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may.fn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-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cp:lastPrinted>2020-06-16T14:10:00Z</cp:lastPrinted>
  <dcterms:created xsi:type="dcterms:W3CDTF">2017-01-31T14:20:00Z</dcterms:created>
  <dcterms:modified xsi:type="dcterms:W3CDTF">2024-02-05T12:18:00Z</dcterms:modified>
</cp:coreProperties>
</file>